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D50B" w14:textId="4A793069" w:rsidR="00FE3841" w:rsidRDefault="00FE3841" w:rsidP="00FE3841">
      <w:pPr>
        <w:pStyle w:val="a7"/>
        <w:adjustRightInd w:val="0"/>
        <w:snapToGrid w:val="0"/>
        <w:spacing w:before="0" w:beforeAutospacing="0" w:after="0" w:afterAutospacing="0"/>
        <w:rPr>
          <w:rFonts w:asciiTheme="minorHAnsi" w:eastAsiaTheme="minorEastAsia" w:hAnsi="等线" w:cstheme="minorBidi"/>
          <w:color w:val="000000" w:themeColor="text1"/>
          <w:kern w:val="24"/>
        </w:rPr>
      </w:pPr>
      <w:r>
        <w:rPr>
          <w:rFonts w:hint="eastAsia"/>
        </w:rPr>
        <w:t xml:space="preserve"> </w:t>
      </w:r>
      <w:r>
        <w:t xml:space="preserve">               </w:t>
      </w:r>
      <w:r w:rsidRPr="00FE3841">
        <w:rPr>
          <w:rFonts w:asciiTheme="minorHAnsi" w:eastAsiaTheme="minorEastAsia" w:hAnsi="等线" w:cstheme="minorBidi" w:hint="eastAsia"/>
          <w:color w:val="000000" w:themeColor="text1"/>
          <w:kern w:val="24"/>
        </w:rPr>
        <w:t>2021学年</w:t>
      </w:r>
      <w:proofErr w:type="gramStart"/>
      <w:r w:rsidRPr="00FE3841">
        <w:rPr>
          <w:rFonts w:asciiTheme="minorHAnsi" w:eastAsiaTheme="minorEastAsia" w:hAnsi="等线" w:cstheme="minorBidi" w:hint="eastAsia"/>
          <w:color w:val="000000" w:themeColor="text1"/>
          <w:kern w:val="24"/>
        </w:rPr>
        <w:t>第二学期期</w:t>
      </w:r>
      <w:proofErr w:type="gramEnd"/>
      <w:r w:rsidRPr="00FE3841">
        <w:rPr>
          <w:rFonts w:asciiTheme="minorHAnsi" w:eastAsiaTheme="minorEastAsia" w:hAnsi="等线" w:cstheme="minorBidi" w:hint="eastAsia"/>
          <w:color w:val="000000" w:themeColor="text1"/>
          <w:kern w:val="24"/>
        </w:rPr>
        <w:t>中杭州地区（含周边）重点中学联考</w:t>
      </w:r>
    </w:p>
    <w:p w14:paraId="26431A11" w14:textId="7AD89635" w:rsidR="00FE3841" w:rsidRPr="00FE3841" w:rsidRDefault="00FE3841" w:rsidP="00FE3841">
      <w:pPr>
        <w:pStyle w:val="a7"/>
        <w:adjustRightInd w:val="0"/>
        <w:snapToGrid w:val="0"/>
        <w:spacing w:before="0" w:beforeAutospacing="0" w:after="0" w:afterAutospacing="0"/>
        <w:rPr>
          <w:rFonts w:hint="eastAsia"/>
        </w:rPr>
      </w:pPr>
      <w:r>
        <w:rPr>
          <w:rFonts w:asciiTheme="minorHAnsi" w:eastAsiaTheme="minorEastAsia" w:hAnsi="等线" w:cstheme="minorBidi"/>
          <w:color w:val="000000" w:themeColor="text1"/>
          <w:kern w:val="24"/>
        </w:rPr>
        <w:t xml:space="preserve">                          </w:t>
      </w:r>
      <w:r>
        <w:rPr>
          <w:rFonts w:asciiTheme="minorHAnsi" w:eastAsiaTheme="minorEastAsia" w:hAnsi="等线" w:cstheme="minorBidi" w:hint="eastAsia"/>
          <w:color w:val="000000" w:themeColor="text1"/>
          <w:kern w:val="24"/>
        </w:rPr>
        <w:t>应用</w:t>
      </w:r>
      <w:proofErr w:type="gramStart"/>
      <w:r>
        <w:rPr>
          <w:rFonts w:asciiTheme="minorHAnsi" w:eastAsiaTheme="minorEastAsia" w:hAnsi="等线" w:cstheme="minorBidi" w:hint="eastAsia"/>
          <w:color w:val="000000" w:themeColor="text1"/>
          <w:kern w:val="24"/>
        </w:rPr>
        <w:t>文学案</w:t>
      </w:r>
      <w:proofErr w:type="gramEnd"/>
      <w:r>
        <w:rPr>
          <w:rFonts w:asciiTheme="minorHAnsi" w:eastAsiaTheme="minorEastAsia" w:hAnsi="等线" w:cstheme="minorBidi" w:hint="eastAsia"/>
          <w:color w:val="000000" w:themeColor="text1"/>
          <w:kern w:val="24"/>
        </w:rPr>
        <w:t>(</w:t>
      </w:r>
      <w:r>
        <w:rPr>
          <w:rFonts w:asciiTheme="minorHAnsi" w:eastAsiaTheme="minorEastAsia" w:hAnsi="等线" w:cstheme="minorBidi"/>
          <w:color w:val="000000" w:themeColor="text1"/>
          <w:kern w:val="24"/>
        </w:rPr>
        <w:t>A letter of recommendation)</w:t>
      </w:r>
    </w:p>
    <w:p w14:paraId="39921092" w14:textId="36A4354B" w:rsidR="00E42AC9" w:rsidRDefault="00E42AC9"/>
    <w:p w14:paraId="2197CFDD" w14:textId="77777777" w:rsidR="00FE3841" w:rsidRPr="00FE3841" w:rsidRDefault="00FE3841" w:rsidP="00FE3841">
      <w:pPr>
        <w:pStyle w:val="a7"/>
        <w:adjustRightInd w:val="0"/>
        <w:snapToGrid w:val="0"/>
        <w:spacing w:before="0" w:beforeAutospacing="0" w:after="0" w:afterAutospacing="0"/>
        <w:ind w:firstLineChars="200" w:firstLine="480"/>
      </w:pPr>
      <w:r w:rsidRPr="00FE3841">
        <w:rPr>
          <w:rFonts w:asciiTheme="minorHAnsi" w:eastAsiaTheme="minorEastAsia" w:hAnsi="等线" w:cstheme="minorBidi" w:hint="eastAsia"/>
          <w:color w:val="000000" w:themeColor="text1"/>
          <w:kern w:val="24"/>
        </w:rPr>
        <w:t>假如你是李华，你的南非朋友Stephan今年暑假来中国旅游，最近中国开通了一条从上海到新疆的高铁专线，你向他推荐这趟专列。内容如下：</w:t>
      </w:r>
    </w:p>
    <w:p w14:paraId="580E26A1" w14:textId="03BFD36B" w:rsidR="00FE3841" w:rsidRPr="00FE3841" w:rsidRDefault="00FE3841" w:rsidP="00FE3841">
      <w:pPr>
        <w:pStyle w:val="a7"/>
        <w:adjustRightInd w:val="0"/>
        <w:snapToGrid w:val="0"/>
        <w:spacing w:before="0" w:beforeAutospacing="0" w:after="0" w:afterAutospacing="0"/>
      </w:pPr>
      <w:r w:rsidRPr="00FE3841">
        <w:rPr>
          <w:rFonts w:asciiTheme="minorHAnsi" w:eastAsiaTheme="minorEastAsia" w:hAnsi="等线" w:cstheme="minorBidi" w:hint="eastAsia"/>
          <w:color w:val="000000" w:themeColor="text1"/>
          <w:kern w:val="24"/>
        </w:rPr>
        <w:t xml:space="preserve">    1. 选择高铁的优势；</w:t>
      </w:r>
    </w:p>
    <w:p w14:paraId="31ECC40F" w14:textId="143AC546" w:rsidR="00FE3841" w:rsidRPr="00FE3841" w:rsidRDefault="00FE3841" w:rsidP="00FE3841">
      <w:pPr>
        <w:pStyle w:val="a7"/>
        <w:adjustRightInd w:val="0"/>
        <w:snapToGrid w:val="0"/>
        <w:spacing w:before="0" w:beforeAutospacing="0" w:after="0" w:afterAutospacing="0"/>
      </w:pPr>
      <w:r w:rsidRPr="00FE3841">
        <w:rPr>
          <w:rFonts w:asciiTheme="minorHAnsi" w:eastAsiaTheme="minorEastAsia" w:hAnsi="等线" w:cstheme="minorBidi" w:hint="eastAsia"/>
          <w:color w:val="000000" w:themeColor="text1"/>
          <w:kern w:val="24"/>
        </w:rPr>
        <w:t xml:space="preserve">    2. 沿途的经历（领略自然风光等）；</w:t>
      </w:r>
    </w:p>
    <w:p w14:paraId="632A378F" w14:textId="3E19D570" w:rsidR="00FE3841" w:rsidRPr="00FE3841" w:rsidRDefault="00FE3841" w:rsidP="00FE3841">
      <w:pPr>
        <w:pStyle w:val="a7"/>
        <w:adjustRightInd w:val="0"/>
        <w:snapToGrid w:val="0"/>
        <w:spacing w:before="0" w:beforeAutospacing="0" w:after="0" w:afterAutospacing="0"/>
      </w:pPr>
      <w:r w:rsidRPr="00FE3841">
        <w:rPr>
          <w:rFonts w:asciiTheme="minorHAnsi" w:eastAsiaTheme="minorEastAsia" w:hAnsi="等线" w:cstheme="minorBidi" w:hint="eastAsia"/>
          <w:color w:val="000000" w:themeColor="text1"/>
          <w:kern w:val="24"/>
        </w:rPr>
        <w:t xml:space="preserve">   </w:t>
      </w:r>
      <w:r>
        <w:rPr>
          <w:rFonts w:asciiTheme="minorHAnsi" w:eastAsiaTheme="minorEastAsia" w:hAnsi="等线" w:cstheme="minorBidi"/>
          <w:color w:val="000000" w:themeColor="text1"/>
          <w:kern w:val="24"/>
        </w:rPr>
        <w:t xml:space="preserve"> </w:t>
      </w:r>
      <w:r w:rsidRPr="00FE3841">
        <w:rPr>
          <w:rFonts w:asciiTheme="minorHAnsi" w:eastAsiaTheme="minorEastAsia" w:hAnsi="等线" w:cstheme="minorBidi" w:hint="eastAsia"/>
          <w:color w:val="000000" w:themeColor="text1"/>
          <w:kern w:val="24"/>
        </w:rPr>
        <w:t>3. 你的祝愿</w:t>
      </w:r>
    </w:p>
    <w:p w14:paraId="65A2470F" w14:textId="77777777" w:rsidR="00FE3841" w:rsidRPr="00FE3841" w:rsidRDefault="00FE3841" w:rsidP="00FE3841">
      <w:pPr>
        <w:pStyle w:val="a7"/>
        <w:adjustRightInd w:val="0"/>
        <w:snapToGrid w:val="0"/>
        <w:spacing w:before="0" w:beforeAutospacing="0" w:after="0" w:afterAutospacing="0"/>
      </w:pPr>
      <w:r w:rsidRPr="00FE3841">
        <w:rPr>
          <w:rFonts w:asciiTheme="minorHAnsi" w:eastAsiaTheme="minorEastAsia" w:hAnsi="等线" w:cstheme="minorBidi" w:hint="eastAsia"/>
          <w:color w:val="000000" w:themeColor="text1"/>
          <w:kern w:val="24"/>
        </w:rPr>
        <w:t>参考词汇：高铁 high-speed rail line</w:t>
      </w:r>
    </w:p>
    <w:p w14:paraId="549D5CE1" w14:textId="2CB1F2F8" w:rsidR="00FE3841" w:rsidRDefault="00FE3841"/>
    <w:p w14:paraId="6ADEC1A5" w14:textId="3091D211" w:rsidR="00AA3498" w:rsidRPr="00AA3498" w:rsidRDefault="00AA3498" w:rsidP="00AA3498">
      <w:pPr>
        <w:pStyle w:val="a8"/>
        <w:numPr>
          <w:ilvl w:val="0"/>
          <w:numId w:val="4"/>
        </w:numPr>
        <w:spacing w:line="380" w:lineRule="exact"/>
        <w:ind w:firstLineChars="0"/>
        <w:rPr>
          <w:rFonts w:ascii="Times New Roman" w:hAnsi="Times New Roman" w:cs="Times New Roman"/>
          <w:b/>
          <w:bCs/>
          <w:color w:val="000000"/>
          <w:lang w:bidi="ar"/>
        </w:rPr>
      </w:pPr>
      <w:r w:rsidRPr="00AA3498">
        <w:rPr>
          <w:rFonts w:ascii="Times New Roman" w:hAnsi="Times New Roman" w:cs="Times New Roman" w:hint="eastAsia"/>
          <w:b/>
          <w:bCs/>
          <w:color w:val="000000"/>
          <w:lang w:bidi="ar"/>
        </w:rPr>
        <w:t>框架结构要点</w:t>
      </w:r>
      <w:proofErr w:type="spellStart"/>
      <w:r w:rsidRPr="00AA3498">
        <w:rPr>
          <w:rFonts w:ascii="Times New Roman" w:hAnsi="Times New Roman" w:cs="Times New Roman" w:hint="eastAsia"/>
          <w:b/>
          <w:bCs/>
          <w:color w:val="000000"/>
          <w:lang w:bidi="ar"/>
        </w:rPr>
        <w:t>Structure+Points</w:t>
      </w:r>
      <w:proofErr w:type="spellEnd"/>
    </w:p>
    <w:p w14:paraId="7EB7CAC7" w14:textId="77777777" w:rsidR="00AA3498" w:rsidRDefault="00AA3498" w:rsidP="00AA3498">
      <w:pPr>
        <w:widowControl/>
        <w:spacing w:line="38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Paragraph 1: Greetings +purpose_____________________________________</w:t>
      </w:r>
    </w:p>
    <w:p w14:paraId="6BEB2D99" w14:textId="77777777" w:rsidR="00AA3498" w:rsidRDefault="00AA3498" w:rsidP="00AA3498">
      <w:pPr>
        <w:widowControl/>
        <w:spacing w:line="38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Paragraph 2: Body_______________________________________________</w:t>
      </w:r>
    </w:p>
    <w:p w14:paraId="384149C8" w14:textId="77777777" w:rsidR="00AA3498" w:rsidRDefault="00AA3498" w:rsidP="00AA3498">
      <w:pPr>
        <w:widowControl/>
        <w:spacing w:line="38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Paragraph 3: Conclusion_______________________________________________</w:t>
      </w:r>
    </w:p>
    <w:p w14:paraId="5D8CDF8F" w14:textId="24B8BA02" w:rsidR="00AA3498" w:rsidRDefault="00AA3498"/>
    <w:p w14:paraId="5DC4A921" w14:textId="08D13875" w:rsidR="00AA3498" w:rsidRPr="00AA3498" w:rsidRDefault="00AA3498" w:rsidP="00AA3498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b/>
          <w:bCs/>
          <w:color w:val="000000"/>
          <w:lang w:bidi="ar"/>
        </w:rPr>
      </w:pPr>
      <w:r w:rsidRPr="00AA3498">
        <w:rPr>
          <w:rFonts w:ascii="Times New Roman" w:hAnsi="Times New Roman" w:cs="Times New Roman" w:hint="eastAsia"/>
          <w:b/>
          <w:bCs/>
          <w:color w:val="000000"/>
          <w:lang w:bidi="ar"/>
        </w:rPr>
        <w:t>T</w:t>
      </w:r>
      <w:r w:rsidRPr="00AA3498">
        <w:rPr>
          <w:rFonts w:ascii="Times New Roman" w:hAnsi="Times New Roman" w:cs="Times New Roman"/>
          <w:b/>
          <w:bCs/>
          <w:color w:val="000000"/>
          <w:lang w:bidi="ar"/>
        </w:rPr>
        <w:t>hinking:</w:t>
      </w:r>
    </w:p>
    <w:p w14:paraId="368F7A80" w14:textId="77777777" w:rsidR="00AA3498" w:rsidRPr="00AA3498" w:rsidRDefault="00AA3498" w:rsidP="00AA3498">
      <w:pPr>
        <w:pStyle w:val="a8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/>
          <w:lang w:bidi="ar"/>
        </w:rPr>
      </w:pPr>
      <w:r w:rsidRPr="00AA3498">
        <w:rPr>
          <w:rFonts w:ascii="Times New Roman" w:hAnsi="Times New Roman" w:cs="Times New Roman"/>
          <w:color w:val="000000"/>
          <w:lang w:bidi="ar"/>
        </w:rPr>
        <w:t>Which point should be the main point of Para 2, the advantages or the experiences of traveling by rail?</w:t>
      </w:r>
    </w:p>
    <w:p w14:paraId="013EEDE5" w14:textId="487D6309" w:rsidR="00AA3498" w:rsidRPr="00AA3498" w:rsidRDefault="00AA3498" w:rsidP="00AA3498">
      <w:pPr>
        <w:numPr>
          <w:ilvl w:val="0"/>
          <w:numId w:val="1"/>
        </w:numP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</w:pPr>
      <w:r w:rsidRPr="00AA3498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How will you state the experiences, generally or in detail?</w:t>
      </w:r>
    </w:p>
    <w:p w14:paraId="4134C31A" w14:textId="4BBE8C39" w:rsidR="00AA3498" w:rsidRPr="00AA3498" w:rsidRDefault="00AA3498" w:rsidP="00AA3498">
      <w:pPr>
        <w:numPr>
          <w:ilvl w:val="0"/>
          <w:numId w:val="1"/>
        </w:numP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r w:rsidRPr="00AA3498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 xml:space="preserve">What </w:t>
      </w:r>
      <w:r w:rsidRPr="00AA3498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 xml:space="preserve">possible </w:t>
      </w:r>
      <w:r w:rsidRPr="00AA3498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experiences?</w:t>
      </w:r>
    </w:p>
    <w:p w14:paraId="1FD575ED" w14:textId="53A1DFC7" w:rsidR="00AA3498" w:rsidRDefault="00AA3498">
      <w:pP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bidi="ar"/>
        </w:rPr>
      </w:pPr>
    </w:p>
    <w:p w14:paraId="004AC33A" w14:textId="4979B58F" w:rsidR="00AA3498" w:rsidRPr="00AA3498" w:rsidRDefault="00AA3498" w:rsidP="00AA3498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bidi="ar"/>
        </w:rPr>
      </w:pPr>
      <w:r w:rsidRPr="00C2008C">
        <w:rPr>
          <w:rFonts w:ascii="Times New Roman" w:hAnsi="Times New Roman" w:cs="Times New Roman" w:hint="eastAsia"/>
          <w:b/>
          <w:bCs/>
          <w:color w:val="000000"/>
          <w:lang w:bidi="ar"/>
        </w:rPr>
        <w:t>3</w:t>
      </w:r>
      <w:r w:rsidRPr="00C2008C">
        <w:rPr>
          <w:rFonts w:ascii="Times New Roman" w:hAnsi="Times New Roman" w:cs="Times New Roman"/>
          <w:b/>
          <w:bCs/>
          <w:color w:val="000000"/>
          <w:lang w:bidi="ar"/>
        </w:rPr>
        <w:t xml:space="preserve">. </w:t>
      </w:r>
      <w:r w:rsidRPr="00C2008C">
        <w:rPr>
          <w:rFonts w:ascii="Times New Roman" w:hAnsi="Times New Roman" w:cs="Times New Roman"/>
          <w:b/>
          <w:bCs/>
          <w:color w:val="000000"/>
          <w:lang w:bidi="ar"/>
        </w:rPr>
        <w:t>Brainstorm:</w:t>
      </w:r>
      <w:r w:rsidRPr="00C2008C">
        <w:rPr>
          <w:rFonts w:ascii="Times New Roman" w:hAnsi="Times New Roman" w:cs="Times New Roman"/>
          <w:b/>
          <w:bCs/>
          <w:color w:val="000000"/>
          <w:lang w:bidi="ar"/>
        </w:rPr>
        <w:t xml:space="preserve">  </w:t>
      </w:r>
      <w:r w:rsidRPr="00AA3498">
        <w:rPr>
          <w:rFonts w:ascii="Times New Roman" w:hAnsi="Times New Roman" w:cs="Times New Roman"/>
          <w:b/>
          <w:bCs/>
          <w:color w:val="000000"/>
          <w:lang w:bidi="ar"/>
        </w:rPr>
        <w:t>Advantages/benefits of taking a high-speed rail/train</w:t>
      </w:r>
    </w:p>
    <w:p w14:paraId="0412A8FE" w14:textId="39E07A03" w:rsidR="00AA3498" w:rsidRPr="00C2008C" w:rsidRDefault="00AA3498">
      <w:pP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</w:pPr>
      <w:r w:rsidRPr="00C2008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1</w:t>
      </w:r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).</w:t>
      </w:r>
      <w:r w:rsidR="00C2008C"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 xml:space="preserve"> </w:t>
      </w:r>
      <w:r w:rsidR="00C2008C"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______________________________________________________________</w:t>
      </w:r>
    </w:p>
    <w:p w14:paraId="1520F355" w14:textId="73B5857D" w:rsidR="00AA3498" w:rsidRPr="00C2008C" w:rsidRDefault="00AA3498">
      <w:pP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</w:pPr>
      <w:r w:rsidRPr="00C2008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2</w:t>
      </w:r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).</w:t>
      </w:r>
      <w:r w:rsidR="00C2008C"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 xml:space="preserve"> </w:t>
      </w:r>
      <w:r w:rsidR="00C2008C"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______________________________________________________________</w:t>
      </w:r>
    </w:p>
    <w:p w14:paraId="716E3721" w14:textId="15CEFE01" w:rsidR="00AA3498" w:rsidRPr="00C2008C" w:rsidRDefault="00AA3498">
      <w:pP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</w:pPr>
      <w:r w:rsidRPr="00C2008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3</w:t>
      </w:r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).</w:t>
      </w:r>
      <w:r w:rsidR="00C2008C"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 xml:space="preserve"> </w:t>
      </w:r>
      <w:r w:rsidR="00C2008C"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______________________________________________________________</w:t>
      </w:r>
    </w:p>
    <w:p w14:paraId="1CCE9477" w14:textId="32C61872" w:rsidR="00AA3498" w:rsidRPr="00C2008C" w:rsidRDefault="00AA3498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proofErr w:type="gramStart"/>
      <w:r w:rsidRPr="00C2008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4</w:t>
      </w:r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).</w:t>
      </w:r>
      <w:bookmarkStart w:id="0" w:name="_Hlk102247729"/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</w:t>
      </w:r>
      <w:proofErr w:type="gramEnd"/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_____________________________________________________________</w:t>
      </w:r>
    </w:p>
    <w:bookmarkEnd w:id="0"/>
    <w:p w14:paraId="5F2403C2" w14:textId="40F32DED" w:rsidR="00AA3498" w:rsidRDefault="00AA3498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proofErr w:type="gramStart"/>
      <w:r w:rsidRPr="00C2008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5</w:t>
      </w:r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)._</w:t>
      </w:r>
      <w:proofErr w:type="gramEnd"/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_____________________________________________________________</w:t>
      </w:r>
    </w:p>
    <w:p w14:paraId="4A0CB8EB" w14:textId="2EB820AA" w:rsidR="00C2008C" w:rsidRDefault="00C2008C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bidi="ar"/>
        </w:rPr>
        <w:t>-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--</w:t>
      </w:r>
    </w:p>
    <w:p w14:paraId="68C9D480" w14:textId="732E899F" w:rsidR="00C2008C" w:rsidRDefault="00C2008C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</w:p>
    <w:p w14:paraId="51059100" w14:textId="09140AD0" w:rsidR="00C2008C" w:rsidRDefault="00C2008C">
      <w:pP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bidi="ar"/>
        </w:rPr>
      </w:pPr>
      <w:bookmarkStart w:id="1" w:name="_Hlk102248060"/>
      <w:r w:rsidRPr="00C2008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lang w:bidi="ar"/>
        </w:rPr>
        <w:t>4</w:t>
      </w:r>
      <w:r w:rsidRPr="00C2008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.Thingking:</w:t>
      </w:r>
    </w:p>
    <w:bookmarkEnd w:id="1"/>
    <w:p w14:paraId="532F0882" w14:textId="04B27E31" w:rsidR="00C2008C" w:rsidRPr="00C2008C" w:rsidRDefault="00C2008C" w:rsidP="00C2008C">
      <w:pPr>
        <w:rPr>
          <w:rFonts w:ascii="Times New Roman" w:hAnsi="Times New Roman" w:cs="Times New Roman"/>
          <w:color w:val="000000"/>
          <w:lang w:bidi="ar"/>
        </w:rPr>
      </w:pPr>
      <w:r>
        <w:rPr>
          <w:rFonts w:ascii="Times New Roman" w:hAnsi="Times New Roman" w:cs="Times New Roman"/>
          <w:color w:val="000000"/>
          <w:lang w:bidi="ar"/>
        </w:rPr>
        <w:t xml:space="preserve">1). </w:t>
      </w:r>
      <w:r w:rsidRPr="00C2008C">
        <w:rPr>
          <w:rFonts w:ascii="Times New Roman" w:hAnsi="Times New Roman" w:cs="Times New Roman"/>
          <w:color w:val="000000"/>
          <w:lang w:bidi="ar"/>
        </w:rPr>
        <w:t>How to state the advantages briefly?</w:t>
      </w:r>
    </w:p>
    <w:p w14:paraId="4E66459B" w14:textId="71B412AC" w:rsidR="00C2008C" w:rsidRPr="00C2008C" w:rsidRDefault="00C2008C" w:rsidP="00C2008C">
      <w:pPr>
        <w:rPr>
          <w:rFonts w:ascii="Times New Roman" w:hAnsi="Times New Roman" w:cs="Times New Roman"/>
          <w:color w:val="000000"/>
          <w:lang w:bidi="ar"/>
        </w:rPr>
      </w:pPr>
      <w:r>
        <w:rPr>
          <w:rFonts w:ascii="Times New Roman" w:hAnsi="Times New Roman" w:cs="Times New Roman"/>
          <w:color w:val="000000"/>
          <w:lang w:bidi="ar"/>
        </w:rPr>
        <w:t xml:space="preserve">2). </w:t>
      </w:r>
      <w:r w:rsidRPr="00C2008C">
        <w:rPr>
          <w:rFonts w:ascii="Times New Roman" w:hAnsi="Times New Roman" w:cs="Times New Roman"/>
          <w:color w:val="000000"/>
          <w:lang w:bidi="ar"/>
        </w:rPr>
        <w:t>Make a sentence by using the structures above</w:t>
      </w:r>
    </w:p>
    <w:p w14:paraId="5D4B6BBD" w14:textId="08D28448" w:rsidR="00C2008C" w:rsidRPr="00C2008C" w:rsidRDefault="00C2008C" w:rsidP="00C2008C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______________________________________________________________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____________________</w:t>
      </w:r>
    </w:p>
    <w:p w14:paraId="317127D3" w14:textId="6AFAD00C" w:rsidR="00C2008C" w:rsidRDefault="00C2008C" w:rsidP="00C2008C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r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______________________________________________________________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____________________</w:t>
      </w:r>
    </w:p>
    <w:p w14:paraId="60EF7FD6" w14:textId="243D4646" w:rsidR="00C2008C" w:rsidRDefault="00C2008C">
      <w:pP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bidi="ar"/>
        </w:rPr>
      </w:pPr>
    </w:p>
    <w:p w14:paraId="5DBDBF20" w14:textId="535A0458" w:rsidR="00C2008C" w:rsidRDefault="00C2008C">
      <w:pP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bidi="ar"/>
        </w:rPr>
      </w:pPr>
    </w:p>
    <w:p w14:paraId="3F657604" w14:textId="326D4D52" w:rsidR="00C2008C" w:rsidRDefault="00C2008C">
      <w:pP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bidi="ar"/>
        </w:rPr>
      </w:pPr>
    </w:p>
    <w:p w14:paraId="352E6DF3" w14:textId="77777777" w:rsidR="001E2885" w:rsidRDefault="00C2008C" w:rsidP="001E2885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bidi="ar"/>
        </w:rPr>
      </w:pPr>
      <w:r>
        <w:rPr>
          <w:rFonts w:ascii="Times New Roman" w:hAnsi="Times New Roman" w:cs="Times New Roman" w:hint="eastAsia"/>
          <w:b/>
          <w:bCs/>
          <w:color w:val="000000"/>
          <w:lang w:bidi="ar"/>
        </w:rPr>
        <w:t>5</w:t>
      </w:r>
      <w:r>
        <w:rPr>
          <w:rFonts w:ascii="Times New Roman" w:hAnsi="Times New Roman" w:cs="Times New Roman"/>
          <w:b/>
          <w:bCs/>
          <w:color w:val="000000"/>
          <w:lang w:bidi="ar"/>
        </w:rPr>
        <w:t>.</w:t>
      </w:r>
      <w:r w:rsidRPr="00C2008C">
        <w:rPr>
          <w:rFonts w:ascii="Times New Roman" w:hAnsi="Times New Roman" w:cs="Times New Roman"/>
          <w:b/>
          <w:bCs/>
          <w:color w:val="000000"/>
          <w:lang w:bidi="ar"/>
        </w:rPr>
        <w:t xml:space="preserve"> </w:t>
      </w:r>
      <w:r w:rsidRPr="00C2008C">
        <w:rPr>
          <w:rFonts w:ascii="Times New Roman" w:hAnsi="Times New Roman" w:cs="Times New Roman"/>
          <w:b/>
          <w:bCs/>
          <w:color w:val="000000"/>
          <w:lang w:bidi="ar"/>
        </w:rPr>
        <w:t>Brainstorm:</w:t>
      </w:r>
    </w:p>
    <w:p w14:paraId="6202BF95" w14:textId="2AA2734F" w:rsidR="00C2008C" w:rsidRPr="00C2008C" w:rsidRDefault="00C2008C" w:rsidP="001E2885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lang w:bidi="ar"/>
        </w:rPr>
      </w:pPr>
      <w:r w:rsidRPr="00C2008C">
        <w:rPr>
          <w:rFonts w:ascii="Times New Roman" w:hAnsi="Times New Roman" w:cs="Times New Roman"/>
          <w:b/>
          <w:bCs/>
          <w:color w:val="000000"/>
          <w:lang w:bidi="ar"/>
        </w:rPr>
        <w:t>What experiences will Stephan gain from this route?</w:t>
      </w:r>
      <w:r>
        <w:rPr>
          <w:rFonts w:ascii="Times New Roman" w:hAnsi="Times New Roman" w:cs="Times New Roman"/>
          <w:b/>
          <w:bCs/>
          <w:color w:val="000000"/>
          <w:lang w:bidi="ar"/>
        </w:rPr>
        <w:t xml:space="preserve"> </w:t>
      </w:r>
      <w:r w:rsidRPr="00C2008C">
        <w:rPr>
          <w:rFonts w:ascii="Times New Roman" w:hAnsi="Times New Roman" w:cs="Times New Roman"/>
          <w:b/>
          <w:bCs/>
          <w:color w:val="000000"/>
          <w:lang w:bidi="ar"/>
        </w:rPr>
        <w:t>(From Shanghai to Xinjiang)</w:t>
      </w:r>
    </w:p>
    <w:p w14:paraId="1642B20D" w14:textId="77777777" w:rsidR="001E2885" w:rsidRDefault="001E2885" w:rsidP="00C2008C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bidi="ar"/>
        </w:rPr>
      </w:pPr>
    </w:p>
    <w:p w14:paraId="22737EF6" w14:textId="4AEB2013" w:rsidR="001E2885" w:rsidRDefault="001E2885" w:rsidP="001E2885">
      <w:pP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6</w:t>
      </w:r>
      <w:r w:rsidRPr="00C2008C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.Thingking:</w:t>
      </w:r>
    </w:p>
    <w:p w14:paraId="1821BD85" w14:textId="2448D939" w:rsidR="00C2008C" w:rsidRPr="00C2008C" w:rsidRDefault="001E2885" w:rsidP="00C2008C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r w:rsidRPr="001E2885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1)</w:t>
      </w:r>
      <w:r w:rsidR="00C2008C"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. How to state the possible experiences in detail?</w:t>
      </w:r>
    </w:p>
    <w:p w14:paraId="6170513C" w14:textId="418B0E98" w:rsidR="00C2008C" w:rsidRPr="00C2008C" w:rsidRDefault="001E2885" w:rsidP="00C2008C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r w:rsidRPr="001E2885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2)</w:t>
      </w:r>
      <w:r w:rsidR="00C2008C" w:rsidRPr="00C2008C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>. Write two or three sentences to show the possible experiences.</w:t>
      </w:r>
    </w:p>
    <w:p w14:paraId="263C22C6" w14:textId="1E7CA44D" w:rsidR="00C2008C" w:rsidRPr="00C2008C" w:rsidRDefault="00C2008C">
      <w:pP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  <w:lang w:bidi="ar"/>
        </w:rPr>
      </w:pPr>
    </w:p>
    <w:sectPr w:rsidR="00C2008C" w:rsidRPr="00C2008C" w:rsidSect="00FE3841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87A0" w14:textId="77777777" w:rsidR="007B62CE" w:rsidRDefault="007B62CE" w:rsidP="00FE3841">
      <w:r>
        <w:separator/>
      </w:r>
    </w:p>
  </w:endnote>
  <w:endnote w:type="continuationSeparator" w:id="0">
    <w:p w14:paraId="562E4FD6" w14:textId="77777777" w:rsidR="007B62CE" w:rsidRDefault="007B62CE" w:rsidP="00FE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8F25" w14:textId="77777777" w:rsidR="007B62CE" w:rsidRDefault="007B62CE" w:rsidP="00FE3841">
      <w:r>
        <w:separator/>
      </w:r>
    </w:p>
  </w:footnote>
  <w:footnote w:type="continuationSeparator" w:id="0">
    <w:p w14:paraId="5E52DC5D" w14:textId="77777777" w:rsidR="007B62CE" w:rsidRDefault="007B62CE" w:rsidP="00FE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EC1"/>
    <w:multiLevelType w:val="hybridMultilevel"/>
    <w:tmpl w:val="52026772"/>
    <w:lvl w:ilvl="0" w:tplc="C254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824D2C"/>
    <w:multiLevelType w:val="hybridMultilevel"/>
    <w:tmpl w:val="C674D1EC"/>
    <w:lvl w:ilvl="0" w:tplc="D31C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62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4A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686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2C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A3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4A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E9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24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24DC5"/>
    <w:multiLevelType w:val="hybridMultilevel"/>
    <w:tmpl w:val="962466E2"/>
    <w:lvl w:ilvl="0" w:tplc="49A6B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C0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E4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09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62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CC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AA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A0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AE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25D9E"/>
    <w:multiLevelType w:val="hybridMultilevel"/>
    <w:tmpl w:val="8A8E0576"/>
    <w:lvl w:ilvl="0" w:tplc="FE44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83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A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0F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23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A9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EB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E2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842AB"/>
    <w:multiLevelType w:val="hybridMultilevel"/>
    <w:tmpl w:val="993C124A"/>
    <w:lvl w:ilvl="0" w:tplc="1D06C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BE5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6C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2D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05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41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60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AD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A6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231668">
    <w:abstractNumId w:val="3"/>
  </w:num>
  <w:num w:numId="2" w16cid:durableId="454563791">
    <w:abstractNumId w:val="1"/>
  </w:num>
  <w:num w:numId="3" w16cid:durableId="97914015">
    <w:abstractNumId w:val="2"/>
  </w:num>
  <w:num w:numId="4" w16cid:durableId="813720234">
    <w:abstractNumId w:val="0"/>
  </w:num>
  <w:num w:numId="5" w16cid:durableId="36753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A9"/>
    <w:rsid w:val="001E2885"/>
    <w:rsid w:val="007B62CE"/>
    <w:rsid w:val="009218A9"/>
    <w:rsid w:val="00AA3498"/>
    <w:rsid w:val="00C2008C"/>
    <w:rsid w:val="00E42AC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33D63"/>
  <w15:chartTrackingRefBased/>
  <w15:docId w15:val="{22A0E344-6C14-491F-A6E4-6F13318D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8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8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841"/>
    <w:rPr>
      <w:sz w:val="18"/>
      <w:szCs w:val="18"/>
    </w:rPr>
  </w:style>
  <w:style w:type="paragraph" w:styleId="a7">
    <w:name w:val="Normal (Web)"/>
    <w:basedOn w:val="a"/>
    <w:uiPriority w:val="99"/>
    <w:unhideWhenUsed/>
    <w:rsid w:val="00FE3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A349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9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6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5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1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</dc:creator>
  <cp:keywords/>
  <dc:description/>
  <cp:lastModifiedBy>jason yu</cp:lastModifiedBy>
  <cp:revision>2</cp:revision>
  <dcterms:created xsi:type="dcterms:W3CDTF">2022-04-30T13:55:00Z</dcterms:created>
  <dcterms:modified xsi:type="dcterms:W3CDTF">2022-04-30T13:55:00Z</dcterms:modified>
</cp:coreProperties>
</file>