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bookmarkStart w:id="0" w:name="_GoBack"/>
      <w:bookmarkEnd w:id="0"/>
      <w:r>
        <w:rPr>
          <w:rFonts w:hint="eastAsia" w:ascii="Times New Roman" w:hAnsi="Times New Roman" w:cs="Times New Roman"/>
          <w:b/>
          <w:bCs/>
          <w:sz w:val="28"/>
          <w:szCs w:val="28"/>
          <w:lang w:val="en-US" w:eastAsia="zh-CN"/>
        </w:rPr>
        <w:t>福建省名校联盟2027届高三联合开学摸底考试英语试题</w:t>
      </w:r>
    </w:p>
    <w:p>
      <w:pPr>
        <w:jc w:val="center"/>
        <w:rPr>
          <w:rFonts w:hint="default" w:ascii="Times New Roman" w:hAnsi="Times New Roman" w:cs="Times New Roman"/>
          <w:sz w:val="24"/>
          <w:szCs w:val="24"/>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第一节 满分 15 分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假定你是李华，你校英语社近期开展了 “英文小说阅读打卡活动”(Novel Reading Challenge)，但同学们难以坚持。作为社长，请你给社团顾问 Ms. Green 写一封邮件，分析原因并商讨改进方案。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写作词数应为 80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Ms. Green,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I’m writing to discuss our Novel Reading Challenge with you. _______________</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：邮件开篇，表明写信目的，告知英文小说阅读打卡活动现状，很多同学难以坚持。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513" w:leftChars="-100" w:right="-567" w:hanging="723" w:hangingChars="300"/>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：分析两大原因：</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508" w:leftChars="242" w:right="-567"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①课业繁重，时间有限；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88" w:leftChars="356"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②部分小说难度偏大，阅读挫败感强。</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88" w:leftChars="356"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接着商讨改进方案：更换难度分层读物；增设小组分享打卡，提升参与动力。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：恳请顾问给出建议，期待对方回复，表达感谢。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bring sth to your attention 使你注意到某事</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launch</w:t>
      </w:r>
      <w:r>
        <w:rPr>
          <w:rFonts w:hint="default" w:ascii="Times New Roman" w:hAnsi="Times New Roman" w:cs="Times New Roman"/>
          <w:sz w:val="24"/>
          <w:szCs w:val="24"/>
        </w:rPr>
        <w:t xml:space="preserve"> the activity 发起这项活动</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meet with obstacles 遇到阻碍</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as the president of the English club 作为英语社社长</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with the purpose of</w:t>
      </w:r>
      <w:r>
        <w:rPr>
          <w:rFonts w:hint="default" w:ascii="Times New Roman" w:hAnsi="Times New Roman" w:cs="Times New Roman"/>
          <w:sz w:val="24"/>
          <w:szCs w:val="24"/>
        </w:rPr>
        <w:t xml:space="preserve"> 旨在</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 the president of the English club, I’m writing to </w:t>
      </w:r>
      <w:r>
        <w:rPr>
          <w:rFonts w:hint="default" w:ascii="Times New Roman" w:hAnsi="Times New Roman" w:cs="Times New Roman"/>
          <w:b/>
          <w:bCs/>
          <w:sz w:val="24"/>
          <w:szCs w:val="24"/>
        </w:rPr>
        <w:t>bring something</w:t>
      </w:r>
      <w:r>
        <w:rPr>
          <w:rFonts w:hint="default" w:ascii="Times New Roman" w:hAnsi="Times New Roman" w:cs="Times New Roman"/>
          <w:sz w:val="24"/>
          <w:szCs w:val="24"/>
        </w:rPr>
        <w:t xml:space="preserve"> about our Novel Reading Challenge </w:t>
      </w:r>
      <w:r>
        <w:rPr>
          <w:rFonts w:hint="default" w:ascii="Times New Roman" w:hAnsi="Times New Roman" w:cs="Times New Roman"/>
          <w:b/>
          <w:bCs/>
          <w:sz w:val="24"/>
          <w:szCs w:val="24"/>
        </w:rPr>
        <w:t>to your attention</w:t>
      </w:r>
      <w:r>
        <w:rPr>
          <w:rFonts w:hint="default" w:ascii="Times New Roman" w:hAnsi="Times New Roman" w:cs="Times New Roman"/>
          <w:sz w:val="24"/>
          <w:szCs w:val="24"/>
        </w:rPr>
        <w:t>. 作为英语社社长，我写信想向您反馈英文小说阅读打卡活动的相关情况。</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Our club has launched the Novel Reading Challenge, </w:t>
      </w:r>
      <w:r>
        <w:rPr>
          <w:rFonts w:hint="default" w:ascii="Times New Roman" w:hAnsi="Times New Roman" w:cs="Times New Roman"/>
          <w:b/>
          <w:bCs/>
          <w:sz w:val="24"/>
          <w:szCs w:val="24"/>
        </w:rPr>
        <w:t>yet it has met with unexpected obstacles.</w:t>
      </w:r>
      <w:r>
        <w:rPr>
          <w:rFonts w:hint="default" w:ascii="Times New Roman" w:hAnsi="Times New Roman" w:cs="Times New Roman"/>
          <w:sz w:val="24"/>
          <w:szCs w:val="24"/>
        </w:rPr>
        <w:t xml:space="preserve"> 我们社团发起了英文小说打卡活动，然而活动遇到了意料之外的阻碍。</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With the purpose of </w:t>
      </w:r>
      <w:r>
        <w:rPr>
          <w:rFonts w:hint="default" w:ascii="Times New Roman" w:hAnsi="Times New Roman" w:cs="Times New Roman"/>
          <w:sz w:val="24"/>
          <w:szCs w:val="24"/>
        </w:rPr>
        <w:t xml:space="preserve">improving students’ reading ability, the activity </w:t>
      </w:r>
      <w:r>
        <w:rPr>
          <w:rFonts w:hint="default" w:ascii="Times New Roman" w:hAnsi="Times New Roman" w:cs="Times New Roman"/>
          <w:b/>
          <w:bCs/>
          <w:sz w:val="24"/>
          <w:szCs w:val="24"/>
        </w:rPr>
        <w:t>fails to keep participants going.</w:t>
      </w:r>
      <w:r>
        <w:rPr>
          <w:rFonts w:hint="default" w:ascii="Times New Roman" w:hAnsi="Times New Roman" w:cs="Times New Roman"/>
          <w:sz w:val="24"/>
          <w:szCs w:val="24"/>
        </w:rPr>
        <w:t xml:space="preserve"> 这项活动旨在提升学生阅读能力，却难以让参与者坚持下去。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occupied with</w:t>
      </w:r>
      <w:r>
        <w:rPr>
          <w:rFonts w:hint="default" w:ascii="Times New Roman" w:hAnsi="Times New Roman" w:cs="Times New Roman"/>
          <w:sz w:val="24"/>
          <w:szCs w:val="24"/>
        </w:rPr>
        <w:t xml:space="preserve"> schoolwork 忙于课业</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suffer from frustration 遭受挫败感</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adjust to</w:t>
      </w:r>
      <w:r>
        <w:rPr>
          <w:rFonts w:hint="default" w:ascii="Times New Roman" w:hAnsi="Times New Roman" w:cs="Times New Roman"/>
          <w:sz w:val="24"/>
          <w:szCs w:val="24"/>
        </w:rPr>
        <w:t xml:space="preserve"> one’s level 适配某人水平</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divide…into</w:t>
      </w:r>
      <w:r>
        <w:rPr>
          <w:rFonts w:hint="default" w:ascii="Times New Roman" w:hAnsi="Times New Roman" w:cs="Times New Roman"/>
          <w:sz w:val="24"/>
          <w:szCs w:val="24"/>
        </w:rPr>
        <w:t xml:space="preserve"> different levels 将…… 分为不同等级</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set up group</w:t>
      </w:r>
      <w:r>
        <w:rPr>
          <w:rFonts w:hint="default" w:ascii="Times New Roman" w:hAnsi="Times New Roman" w:cs="Times New Roman"/>
          <w:sz w:val="24"/>
          <w:szCs w:val="24"/>
        </w:rPr>
        <w:noBreakHyphen/>
      </w:r>
      <w:r>
        <w:rPr>
          <w:rFonts w:hint="default" w:ascii="Times New Roman" w:hAnsi="Times New Roman" w:cs="Times New Roman"/>
          <w:sz w:val="24"/>
          <w:szCs w:val="24"/>
        </w:rPr>
        <w:t>sharing sessions 设立小组分享环节</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boost</w:t>
      </w:r>
      <w:r>
        <w:rPr>
          <w:rFonts w:hint="default" w:ascii="Times New Roman" w:hAnsi="Times New Roman" w:cs="Times New Roman"/>
          <w:sz w:val="24"/>
          <w:szCs w:val="24"/>
        </w:rPr>
        <w:t xml:space="preserve"> participants’ motivation 提升参与者积极性</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account for</w:t>
      </w:r>
      <w:r>
        <w:rPr>
          <w:rFonts w:hint="default" w:ascii="Times New Roman" w:hAnsi="Times New Roman" w:cs="Times New Roman"/>
          <w:sz w:val="24"/>
          <w:szCs w:val="24"/>
        </w:rPr>
        <w:t xml:space="preserve"> 是…… 的原因</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cope with the problem 处理该问题</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Heavy schoolwork </w:t>
      </w:r>
      <w:r>
        <w:rPr>
          <w:rFonts w:hint="default" w:ascii="Times New Roman" w:hAnsi="Times New Roman" w:cs="Times New Roman"/>
          <w:b/>
          <w:bCs/>
          <w:sz w:val="24"/>
          <w:szCs w:val="24"/>
        </w:rPr>
        <w:t xml:space="preserve">occupies </w:t>
      </w:r>
      <w:r>
        <w:rPr>
          <w:rFonts w:hint="default" w:ascii="Times New Roman" w:hAnsi="Times New Roman" w:cs="Times New Roman"/>
          <w:sz w:val="24"/>
          <w:szCs w:val="24"/>
        </w:rPr>
        <w:t xml:space="preserve">most of students’ spare time, </w:t>
      </w:r>
      <w:r>
        <w:rPr>
          <w:rFonts w:hint="default" w:ascii="Times New Roman" w:hAnsi="Times New Roman" w:cs="Times New Roman"/>
          <w:b/>
          <w:bCs/>
          <w:sz w:val="24"/>
          <w:szCs w:val="24"/>
        </w:rPr>
        <w:t xml:space="preserve">which partly accounts for </w:t>
      </w:r>
      <w:r>
        <w:rPr>
          <w:rFonts w:hint="default" w:ascii="Times New Roman" w:hAnsi="Times New Roman" w:cs="Times New Roman"/>
          <w:sz w:val="24"/>
          <w:szCs w:val="24"/>
        </w:rPr>
        <w:t>their low persistence. 繁重课业占据学生大部分课余时间，这是他们难以坚持的部分原因。</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Some novels </w:t>
      </w:r>
      <w:r>
        <w:rPr>
          <w:rFonts w:hint="default" w:ascii="Times New Roman" w:hAnsi="Times New Roman" w:cs="Times New Roman"/>
          <w:b/>
          <w:bCs/>
          <w:sz w:val="24"/>
          <w:szCs w:val="24"/>
        </w:rPr>
        <w:t xml:space="preserve">are beyond students’ current level, </w:t>
      </w:r>
      <w:r>
        <w:rPr>
          <w:rFonts w:hint="default" w:ascii="Times New Roman" w:hAnsi="Times New Roman" w:cs="Times New Roman"/>
          <w:sz w:val="24"/>
          <w:szCs w:val="24"/>
        </w:rPr>
        <w:t>making them suffer from constant reading frustration. 部分小说超出学生现有水平，使他们不断产生阅读挫败感。</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To cope with the problem, </w:t>
      </w:r>
      <w:r>
        <w:rPr>
          <w:rFonts w:hint="default" w:ascii="Times New Roman" w:hAnsi="Times New Roman" w:cs="Times New Roman"/>
          <w:b/>
          <w:bCs/>
          <w:sz w:val="24"/>
          <w:szCs w:val="24"/>
        </w:rPr>
        <w:t>we are considering dividing</w:t>
      </w:r>
      <w:r>
        <w:rPr>
          <w:rFonts w:hint="default" w:ascii="Times New Roman" w:hAnsi="Times New Roman" w:cs="Times New Roman"/>
          <w:sz w:val="24"/>
          <w:szCs w:val="24"/>
        </w:rPr>
        <w:t xml:space="preserve"> reading materials </w:t>
      </w:r>
      <w:r>
        <w:rPr>
          <w:rFonts w:hint="default" w:ascii="Times New Roman" w:hAnsi="Times New Roman" w:cs="Times New Roman"/>
          <w:b/>
          <w:bCs/>
          <w:sz w:val="24"/>
          <w:szCs w:val="24"/>
        </w:rPr>
        <w:t>into</w:t>
      </w:r>
      <w:r>
        <w:rPr>
          <w:rFonts w:hint="default" w:ascii="Times New Roman" w:hAnsi="Times New Roman" w:cs="Times New Roman"/>
          <w:sz w:val="24"/>
          <w:szCs w:val="24"/>
        </w:rPr>
        <w:t xml:space="preserve"> different difficulty levels. 为解决这个问题，我们考虑将阅读材料划分为不同难度等级。</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Materials adjusted to students’ real levels </w:t>
      </w:r>
      <w:r>
        <w:rPr>
          <w:rFonts w:hint="default" w:ascii="Times New Roman" w:hAnsi="Times New Roman" w:cs="Times New Roman"/>
          <w:b/>
          <w:bCs/>
          <w:sz w:val="24"/>
          <w:szCs w:val="24"/>
        </w:rPr>
        <w:t>can greatly lower their reading pressure.</w:t>
      </w:r>
      <w:r>
        <w:rPr>
          <w:rFonts w:hint="default" w:ascii="Times New Roman" w:hAnsi="Times New Roman" w:cs="Times New Roman"/>
          <w:sz w:val="24"/>
          <w:szCs w:val="24"/>
        </w:rPr>
        <w:t xml:space="preserve"> 适配学生真实水平的读物可以极大降低他们的阅读压力。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Besides, setting up weekly group</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sharing sessions </w:t>
      </w:r>
      <w:r>
        <w:rPr>
          <w:rFonts w:hint="default" w:ascii="Times New Roman" w:hAnsi="Times New Roman" w:cs="Times New Roman"/>
          <w:b/>
          <w:bCs/>
          <w:sz w:val="24"/>
          <w:szCs w:val="24"/>
        </w:rPr>
        <w:t>is expected to boost participants’ motivation</w:t>
      </w:r>
      <w:r>
        <w:rPr>
          <w:rFonts w:hint="default" w:ascii="Times New Roman" w:hAnsi="Times New Roman" w:cs="Times New Roman"/>
          <w:sz w:val="24"/>
          <w:szCs w:val="24"/>
        </w:rPr>
        <w:t>. 此外，设立每周小组分享环节有望提升参与者的积极性。</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 this way, students can gain encouragement from peers </w:t>
      </w:r>
      <w:r>
        <w:rPr>
          <w:rFonts w:hint="default" w:ascii="Times New Roman" w:hAnsi="Times New Roman" w:cs="Times New Roman"/>
          <w:b/>
          <w:bCs/>
          <w:sz w:val="24"/>
          <w:szCs w:val="24"/>
        </w:rPr>
        <w:t>instead of</w:t>
      </w:r>
      <w:r>
        <w:rPr>
          <w:rFonts w:hint="default" w:ascii="Times New Roman" w:hAnsi="Times New Roman" w:cs="Times New Roman"/>
          <w:sz w:val="24"/>
          <w:szCs w:val="24"/>
        </w:rPr>
        <w:t xml:space="preserve"> reading alone. 这样一来，学生能够收获同伴鼓励，而不是独自阅读。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seek your valuable advice 寻求您宝贵建议</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look forward to 期待</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contribute to</w:t>
      </w:r>
      <w:r>
        <w:rPr>
          <w:rFonts w:hint="default" w:ascii="Times New Roman" w:hAnsi="Times New Roman" w:cs="Times New Roman"/>
          <w:sz w:val="24"/>
          <w:szCs w:val="24"/>
        </w:rPr>
        <w:t xml:space="preserve"> 有助于</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appreciate your guidance 感激您的指导</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put forward 提出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Therefore, </w:t>
      </w:r>
      <w:r>
        <w:rPr>
          <w:rFonts w:hint="default" w:ascii="Times New Roman" w:hAnsi="Times New Roman" w:cs="Times New Roman"/>
          <w:b/>
          <w:bCs/>
          <w:sz w:val="24"/>
          <w:szCs w:val="24"/>
        </w:rPr>
        <w:t>I’m writing to seek your valuable advice on</w:t>
      </w:r>
      <w:r>
        <w:rPr>
          <w:rFonts w:hint="default" w:ascii="Times New Roman" w:hAnsi="Times New Roman" w:cs="Times New Roman"/>
          <w:sz w:val="24"/>
          <w:szCs w:val="24"/>
        </w:rPr>
        <w:t xml:space="preserve"> how to perfect this reading activity. 因此我写信向您寻求完善这项阅读活动的宝贵建议。</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Any practical suggestion you put forward </w:t>
      </w:r>
      <w:r>
        <w:rPr>
          <w:rFonts w:hint="default" w:ascii="Times New Roman" w:hAnsi="Times New Roman" w:cs="Times New Roman"/>
          <w:b/>
          <w:bCs/>
          <w:sz w:val="24"/>
          <w:szCs w:val="24"/>
        </w:rPr>
        <w:t xml:space="preserve">will greatly contribute to </w:t>
      </w:r>
      <w:r>
        <w:rPr>
          <w:rFonts w:hint="default" w:ascii="Times New Roman" w:hAnsi="Times New Roman" w:cs="Times New Roman"/>
          <w:sz w:val="24"/>
          <w:szCs w:val="24"/>
        </w:rPr>
        <w:t>our future work. 您提出的任何实用建议都将极大助力我们后续工作。</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 would highly appreciate your guidance and am looking forward to</w:t>
      </w:r>
      <w:r>
        <w:rPr>
          <w:rFonts w:hint="default" w:ascii="Times New Roman" w:hAnsi="Times New Roman" w:cs="Times New Roman"/>
          <w:sz w:val="24"/>
          <w:szCs w:val="24"/>
        </w:rPr>
        <w:t xml:space="preserve"> your early reply. 我十分感激您的指导，期待您尽早回复。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Dear Ms. Green,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I’m writing to discuss our Novel Reading Challenge with you. </w:t>
      </w:r>
      <w:r>
        <w:rPr>
          <w:rFonts w:hint="default" w:ascii="Times New Roman" w:hAnsi="Times New Roman" w:cs="Times New Roman"/>
          <w:b/>
          <w:bCs/>
          <w:sz w:val="24"/>
          <w:szCs w:val="24"/>
        </w:rPr>
        <w:t>Though launched to improve</w:t>
      </w:r>
      <w:r>
        <w:rPr>
          <w:rFonts w:hint="default" w:ascii="Times New Roman" w:hAnsi="Times New Roman" w:cs="Times New Roman"/>
          <w:sz w:val="24"/>
          <w:szCs w:val="24"/>
        </w:rPr>
        <w:t xml:space="preserve"> our English reading competence, the activity </w:t>
      </w:r>
      <w:r>
        <w:rPr>
          <w:rFonts w:hint="default" w:ascii="Times New Roman" w:hAnsi="Times New Roman" w:cs="Times New Roman"/>
          <w:b/>
          <w:bCs/>
          <w:sz w:val="24"/>
          <w:szCs w:val="24"/>
        </w:rPr>
        <w:t>meets with obstacles</w:t>
      </w:r>
      <w:r>
        <w:rPr>
          <w:rFonts w:hint="default" w:ascii="Times New Roman" w:hAnsi="Times New Roman" w:cs="Times New Roman"/>
          <w:sz w:val="24"/>
          <w:szCs w:val="24"/>
        </w:rPr>
        <w:t xml:space="preserve">, as most students </w:t>
      </w:r>
      <w:r>
        <w:rPr>
          <w:rFonts w:hint="default" w:ascii="Times New Roman" w:hAnsi="Times New Roman" w:cs="Times New Roman"/>
          <w:b/>
          <w:bCs/>
          <w:sz w:val="24"/>
          <w:szCs w:val="24"/>
        </w:rPr>
        <w:t>can hardly stick to it.</w:t>
      </w:r>
      <w:r>
        <w:rPr>
          <w:rFonts w:hint="default" w:ascii="Times New Roman" w:hAnsi="Times New Roman" w:cs="Times New Roman"/>
          <w:sz w:val="24"/>
          <w:szCs w:val="24"/>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 xml:space="preserve">Two main factors </w:t>
      </w:r>
      <w:r>
        <w:rPr>
          <w:rFonts w:hint="default" w:ascii="Times New Roman" w:hAnsi="Times New Roman" w:cs="Times New Roman"/>
          <w:b/>
          <w:bCs/>
          <w:sz w:val="24"/>
          <w:szCs w:val="24"/>
        </w:rPr>
        <w:t>account for</w:t>
      </w:r>
      <w:r>
        <w:rPr>
          <w:rFonts w:hint="default" w:ascii="Times New Roman" w:hAnsi="Times New Roman" w:cs="Times New Roman"/>
          <w:sz w:val="24"/>
          <w:szCs w:val="24"/>
        </w:rPr>
        <w:t xml:space="preserve"> it.</w:t>
      </w:r>
      <w:r>
        <w:rPr>
          <w:rFonts w:hint="default" w:ascii="Times New Roman" w:hAnsi="Times New Roman" w:cs="Times New Roman"/>
          <w:b/>
          <w:bCs/>
          <w:sz w:val="24"/>
          <w:szCs w:val="24"/>
        </w:rPr>
        <w:t xml:space="preserve"> For one thing</w:t>
      </w:r>
      <w:r>
        <w:rPr>
          <w:rFonts w:hint="default" w:ascii="Times New Roman" w:hAnsi="Times New Roman" w:cs="Times New Roman"/>
          <w:sz w:val="24"/>
          <w:szCs w:val="24"/>
        </w:rPr>
        <w:t xml:space="preserve">, students </w:t>
      </w:r>
      <w:r>
        <w:rPr>
          <w:rFonts w:hint="default" w:ascii="Times New Roman" w:hAnsi="Times New Roman" w:cs="Times New Roman"/>
          <w:b/>
          <w:bCs/>
          <w:sz w:val="24"/>
          <w:szCs w:val="24"/>
        </w:rPr>
        <w:t>are fully occupied with</w:t>
      </w:r>
      <w:r>
        <w:rPr>
          <w:rFonts w:hint="default" w:ascii="Times New Roman" w:hAnsi="Times New Roman" w:cs="Times New Roman"/>
          <w:sz w:val="24"/>
          <w:szCs w:val="24"/>
        </w:rPr>
        <w:t xml:space="preserve"> heavy schoolwork, leaving little spare time for reading. </w:t>
      </w:r>
      <w:r>
        <w:rPr>
          <w:rFonts w:hint="default" w:ascii="Times New Roman" w:hAnsi="Times New Roman" w:cs="Times New Roman"/>
          <w:b/>
          <w:bCs/>
          <w:sz w:val="24"/>
          <w:szCs w:val="24"/>
        </w:rPr>
        <w:t>For another</w:t>
      </w:r>
      <w:r>
        <w:rPr>
          <w:rFonts w:hint="default" w:ascii="Times New Roman" w:hAnsi="Times New Roman" w:cs="Times New Roman"/>
          <w:sz w:val="24"/>
          <w:szCs w:val="24"/>
        </w:rPr>
        <w:t xml:space="preserve">, some novels are too difficult, </w:t>
      </w:r>
      <w:r>
        <w:rPr>
          <w:rFonts w:hint="default" w:ascii="Times New Roman" w:hAnsi="Times New Roman" w:cs="Times New Roman"/>
          <w:b/>
          <w:bCs/>
          <w:sz w:val="24"/>
          <w:szCs w:val="24"/>
        </w:rPr>
        <w:t>causing constant frustration among</w:t>
      </w:r>
      <w:r>
        <w:rPr>
          <w:rFonts w:hint="default" w:ascii="Times New Roman" w:hAnsi="Times New Roman" w:cs="Times New Roman"/>
          <w:sz w:val="24"/>
          <w:szCs w:val="24"/>
        </w:rPr>
        <w:t xml:space="preserve"> participants.To cope with the problem, we </w:t>
      </w:r>
      <w:r>
        <w:rPr>
          <w:rFonts w:hint="default" w:ascii="Times New Roman" w:hAnsi="Times New Roman" w:cs="Times New Roman"/>
          <w:b/>
          <w:bCs/>
          <w:sz w:val="24"/>
          <w:szCs w:val="24"/>
        </w:rPr>
        <w:t>intend to offer readings of different levels and set up weekly group</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sharing sessions</w:t>
      </w:r>
      <w:r>
        <w:rPr>
          <w:rFonts w:hint="default" w:ascii="Times New Roman" w:hAnsi="Times New Roman" w:cs="Times New Roman"/>
          <w:sz w:val="24"/>
          <w:szCs w:val="24"/>
        </w:rPr>
        <w:t xml:space="preserve"> to boost motivation. </w:t>
      </w:r>
      <w:r>
        <w:rPr>
          <w:rFonts w:hint="eastAsia" w:ascii="Times New Roman" w:hAnsi="Times New Roman" w:cs="Times New Roman"/>
          <w:sz w:val="24"/>
          <w:szCs w:val="24"/>
          <w:lang w:val="en-US" w:eastAsia="zh-CN"/>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Could you offer some practical suggestions? </w:t>
      </w:r>
      <w:r>
        <w:rPr>
          <w:rFonts w:hint="default" w:ascii="Times New Roman" w:hAnsi="Times New Roman" w:cs="Times New Roman"/>
          <w:b/>
          <w:bCs/>
          <w:sz w:val="24"/>
          <w:szCs w:val="24"/>
        </w:rPr>
        <w:t>I would highly appreciate your guidance and look forward to</w:t>
      </w:r>
      <w:r>
        <w:rPr>
          <w:rFonts w:hint="default" w:ascii="Times New Roman" w:hAnsi="Times New Roman" w:cs="Times New Roman"/>
          <w:sz w:val="24"/>
          <w:szCs w:val="24"/>
        </w:rPr>
        <w:t xml:space="preserve"> your early reply.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尊敬的格林女士：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我写信和您探讨我们的英文小说阅读打卡活动。 尽管发起这项活动旨在提升我们英语阅读能力，但活动遇到阻碍，大多数同学很难坚持。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主要有两点原因。一方面，学生忙于繁重课业，几乎没有空余时间阅读；另一方面，部分小说难度过高，给参与者带来持续的挫败感。为解决该问题，我们打算提供不同难度的读物，并设立每周小组分享环节来调动积极性。</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您能否提供一些实用建议？十分感谢您的指导，期待您尽早回信。</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范文赏析</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篇章结构：标准邮件三段式，开头点明写信事由；主体分析两大原因，给出初步改进</w:t>
      </w:r>
      <w:r>
        <w:rPr>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设想；结尾求助顾问、礼貌收尾，完全贴合题目 “分析原因 + 商讨方案” 任务</w:t>
      </w:r>
      <w:r>
        <w:rPr>
          <w:rFonts w:hint="eastAsia" w:ascii="Times New Roman" w:hAnsi="Times New Roman" w:cs="Times New Roman"/>
          <w:sz w:val="24"/>
          <w:szCs w:val="24"/>
          <w:lang w:eastAsia="zh-CN"/>
        </w:rPr>
        <w:t>。</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例句赏析①：</w:t>
      </w:r>
      <w:r>
        <w:rPr>
          <w:rStyle w:val="10"/>
          <w:rFonts w:hint="default" w:ascii="Times New Roman" w:hAnsi="Times New Roman" w:cs="Times New Roman"/>
          <w:sz w:val="24"/>
          <w:szCs w:val="24"/>
        </w:rPr>
        <w:t xml:space="preserve">Though launched to improve our English reading competence, the activity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680" w:firstLineChars="7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meets with obstacles, as most students can hardly stick to it.</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赏析：状语从句省略结构，</w:t>
      </w:r>
      <w:r>
        <w:rPr>
          <w:rStyle w:val="11"/>
          <w:rFonts w:hint="default" w:ascii="Times New Roman" w:hAnsi="Times New Roman" w:cs="Times New Roman"/>
          <w:sz w:val="24"/>
          <w:szCs w:val="24"/>
        </w:rPr>
        <w:t>Though launched</w:t>
      </w:r>
      <w:r>
        <w:rPr>
          <w:rFonts w:hint="default" w:ascii="Times New Roman" w:hAnsi="Times New Roman" w:cs="Times New Roman"/>
          <w:sz w:val="24"/>
          <w:szCs w:val="24"/>
        </w:rPr>
        <w:t xml:space="preserve">高级省略句式，替代普通 though 引导完整从句，开门见山交代活动困境，句式简洁高级。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例句赏析②：</w:t>
      </w:r>
      <w:r>
        <w:rPr>
          <w:rStyle w:val="10"/>
          <w:rFonts w:hint="default" w:ascii="Times New Roman" w:hAnsi="Times New Roman" w:cs="Times New Roman"/>
          <w:sz w:val="24"/>
          <w:szCs w:val="24"/>
        </w:rPr>
        <w:t xml:space="preserve">For one thing, students are fully occupied with heavy schoolwork, leaving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little spare time for reading.</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1"/>
          <w:rFonts w:hint="default" w:ascii="Times New Roman" w:hAnsi="Times New Roman" w:cs="Times New Roman"/>
          <w:sz w:val="24"/>
          <w:szCs w:val="24"/>
        </w:rPr>
        <w:t>be occupied with</w:t>
      </w:r>
      <w:r>
        <w:rPr>
          <w:rFonts w:hint="default" w:ascii="Times New Roman" w:hAnsi="Times New Roman" w:cs="Times New Roman"/>
          <w:sz w:val="24"/>
          <w:szCs w:val="24"/>
        </w:rPr>
        <w:t>高分短语，</w:t>
      </w:r>
      <w:r>
        <w:rPr>
          <w:rStyle w:val="11"/>
          <w:rFonts w:hint="default" w:ascii="Times New Roman" w:hAnsi="Times New Roman" w:cs="Times New Roman"/>
          <w:sz w:val="24"/>
          <w:szCs w:val="24"/>
        </w:rPr>
        <w:t>leaving</w:t>
      </w:r>
      <w:r>
        <w:rPr>
          <w:rFonts w:hint="default" w:ascii="Times New Roman" w:hAnsi="Times New Roman" w:cs="Times New Roman"/>
          <w:sz w:val="24"/>
          <w:szCs w:val="24"/>
        </w:rPr>
        <w:t xml:space="preserve">现在分词作结果状语，写出课业繁重带来的后果，说理清晰地道。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例句赏析③：</w:t>
      </w:r>
      <w:r>
        <w:rPr>
          <w:rStyle w:val="10"/>
          <w:rFonts w:hint="default" w:ascii="Times New Roman" w:hAnsi="Times New Roman" w:cs="Times New Roman"/>
          <w:sz w:val="24"/>
          <w:szCs w:val="24"/>
        </w:rPr>
        <w:t xml:space="preserve">To cope with the problem, we intend to offer readings of different levels and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set up weekly group</w:t>
      </w:r>
      <w:r>
        <w:rPr>
          <w:rStyle w:val="10"/>
          <w:rFonts w:hint="default" w:ascii="Times New Roman" w:hAnsi="Times New Roman" w:cs="Times New Roman"/>
          <w:sz w:val="24"/>
          <w:szCs w:val="24"/>
        </w:rPr>
        <w:noBreakHyphen/>
      </w:r>
      <w:r>
        <w:rPr>
          <w:rStyle w:val="10"/>
          <w:rFonts w:hint="default" w:ascii="Times New Roman" w:hAnsi="Times New Roman" w:cs="Times New Roman"/>
          <w:sz w:val="24"/>
          <w:szCs w:val="24"/>
        </w:rPr>
        <w:t>sharing sessions to boost motivation.</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赏析：不定式表目的，清晰输出改进方案，</w:t>
      </w:r>
      <w:r>
        <w:rPr>
          <w:rStyle w:val="11"/>
          <w:rFonts w:hint="default" w:ascii="Times New Roman" w:hAnsi="Times New Roman" w:cs="Times New Roman"/>
          <w:sz w:val="24"/>
          <w:szCs w:val="24"/>
        </w:rPr>
        <w:t>boost motivation</w:t>
      </w:r>
      <w:r>
        <w:rPr>
          <w:rFonts w:hint="default" w:ascii="Times New Roman" w:hAnsi="Times New Roman" w:cs="Times New Roman"/>
          <w:sz w:val="24"/>
          <w:szCs w:val="24"/>
        </w:rPr>
        <w:t xml:space="preserve">替换普通 improve interest，书面邮件地道表达。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例句赏析④：</w:t>
      </w:r>
      <w:r>
        <w:rPr>
          <w:rStyle w:val="10"/>
          <w:rFonts w:hint="default" w:ascii="Times New Roman" w:hAnsi="Times New Roman" w:cs="Times New Roman"/>
          <w:sz w:val="24"/>
          <w:szCs w:val="24"/>
        </w:rPr>
        <w:t xml:space="preserve">I would highly appreciate your guidance and look forward to your early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reply.</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赏析：邮件经典高级结尾句，语气礼貌得体，适合向老师、顾问求助类邮件，考场可直接背诵套用。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Bala was a property owner in a small mountain town. The town was famous for its seasonal craft (手工艺) market, which attracted thousands of visitors every summer. Years ago, Bala had arrived here with nothing. Through years of hard work, he eventually saved enough money to buy a few small workshop units.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Last spring, Bala rented one of his workshops to David, a young woodcarver, who was polite, passionate, and willing to work long hours. During the summer, his beautiful wooden souvenirs sold very well. Encouraged by his early success, David wanted to take his small business to the next level. He used most of his money to buy a large amount of high</w:t>
      </w:r>
      <w:r>
        <w:rPr>
          <w:rFonts w:hint="default" w:ascii="Times New Roman" w:hAnsi="Times New Roman" w:cs="Times New Roman"/>
          <w:sz w:val="24"/>
          <w:szCs w:val="24"/>
        </w:rPr>
        <w:noBreakHyphen/>
      </w:r>
      <w:r>
        <w:rPr>
          <w:rFonts w:hint="default" w:ascii="Times New Roman" w:hAnsi="Times New Roman" w:cs="Times New Roman"/>
          <w:sz w:val="24"/>
          <w:szCs w:val="24"/>
        </w:rPr>
        <w:t>quality wood and planned to spend the slow months carving bigger sculptures so that he could sell them when the peak season returned. Soon, freshly cut logs filled almost every corner of his room.</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However, bad weather hit unexpectedly. An early snowstorm blocked the mountain roads, keeping all tourists away. The lively town suddenly turned quiet and deserted. With no customers coming in, David soon ran out of money. Worse still, he could not even afford his daily meals, let alone the monthly rent. As the rent due date arrived, he felt hopeless.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Late one cold evening, Bala came to collect the overdue rent. He pushed open the door and was surprised to find the room dark and freezing. David was sitting on the floor beside his wooden logs, wrapped in a thin coat, with a packed bag by his side. Shaking with cold, David explained to Bala that he had spent all his money on the wood and was left with no income, adding that the next day he would have to sell his carving tools to a pawnshop (当铺) to pay part of his rent before leaving.</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Looking at the young man’s desperate eyes and rough hands, Bala froze. The scene instantly reminded him of his own past — a poor, terrified boy who had once stood alone in a cold city, hopelessly wishing for a helping hand.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注意：(1) 续写词数应为 150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Determined not to let the young man suffer the same pain, Bala stepped forward.</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As spring returned to town, David watched eagerly by the window for tourists.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巴拉白手起家，在山间小镇拥有几间工坊。年轻木雕师大卫租下工坊，夏季木雕纪念品销量很好。</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大卫想要扩大事业，倾尽积蓄购入大量优质木材。不料暴风雪阻断交通，游客绝迹，小镇陷入萧条。</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大卫花光钱财，食不果腹，无力交房租，打算卖掉雕刻工具，被迫离开。</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巴拉上门收租，看到大卫凄惨处境，回忆起自己曾经孤苦无助的经历。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续写第一段：巴拉伸出援手，免去房租，提供食物，鼓励大卫不要放弃手艺，大卫内心万分感激。</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续写第二段：春天来临，游客回归。大卫的木雕大获成功，生意红火。大卫不忘恩情，回报巴拉。主旨：善意传递，雪中送炭的力量。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Paragraph1</w:t>
      </w:r>
      <w:r>
        <w:rPr>
          <w:rFonts w:hint="default" w:ascii="Times New Roman" w:hAnsi="Times New Roman" w:cs="Times New Roman"/>
          <w:sz w:val="24"/>
          <w:szCs w:val="24"/>
        </w:rPr>
        <w:t xml:space="preserve">：巴拉回忆自己苦难过往，决定施以援手。告知大卫房租可以暂缓，给他送来食物，劝他不要变卖赖以生存的雕刻工具。大卫又惊又喜，内心满是感激，简短对话，重拾坚持下去的勇气。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Paragraph2</w:t>
      </w:r>
      <w:r>
        <w:rPr>
          <w:rFonts w:hint="default" w:ascii="Times New Roman" w:hAnsi="Times New Roman" w:cs="Times New Roman"/>
          <w:sz w:val="24"/>
          <w:szCs w:val="24"/>
        </w:rPr>
        <w:t>：春天到来，游客重返小镇。大卫精心雕刻的雕塑受到游客追捧，生意兴隆。大卫赚到钱，主动归还房租，还带上礼物报答巴拉。故事升华：曾经得到的善意，如今得以传承，善意温暖困境中的人。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overcome with</w:t>
      </w:r>
      <w:r>
        <w:rPr>
          <w:rFonts w:hint="default" w:ascii="Times New Roman" w:hAnsi="Times New Roman" w:cs="Times New Roman"/>
          <w:sz w:val="24"/>
          <w:szCs w:val="24"/>
        </w:rPr>
        <w:t xml:space="preserve"> gratitude 满怀感激</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flash of sympathy well up 心生一阵同情</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seized by despair 陷入绝望</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feel a surge of hope 涌起一丝希望</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deeply touched 深受触动</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restore one’s faith in</w:t>
      </w:r>
      <w:r>
        <w:rPr>
          <w:rFonts w:hint="default" w:ascii="Times New Roman" w:hAnsi="Times New Roman" w:cs="Times New Roman"/>
          <w:sz w:val="24"/>
          <w:szCs w:val="24"/>
        </w:rPr>
        <w:t xml:space="preserve"> 重拾对…… 的信心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 flash of sympathy</w:t>
      </w:r>
      <w:r>
        <w:rPr>
          <w:rFonts w:hint="default" w:ascii="Times New Roman" w:hAnsi="Times New Roman" w:cs="Times New Roman"/>
          <w:b/>
          <w:bCs/>
          <w:sz w:val="24"/>
          <w:szCs w:val="24"/>
        </w:rPr>
        <w:t xml:space="preserve"> welled up inside</w:t>
      </w:r>
      <w:r>
        <w:rPr>
          <w:rFonts w:hint="default" w:ascii="Times New Roman" w:hAnsi="Times New Roman" w:cs="Times New Roman"/>
          <w:sz w:val="24"/>
          <w:szCs w:val="24"/>
        </w:rPr>
        <w:t xml:space="preserve"> Bala as he </w:t>
      </w:r>
      <w:r>
        <w:rPr>
          <w:rFonts w:hint="default" w:ascii="Times New Roman" w:hAnsi="Times New Roman" w:cs="Times New Roman"/>
          <w:b/>
          <w:bCs/>
          <w:sz w:val="24"/>
          <w:szCs w:val="24"/>
        </w:rPr>
        <w:t xml:space="preserve">witnessed David’s miserable situation. </w:t>
      </w:r>
      <w:r>
        <w:rPr>
          <w:rFonts w:hint="default" w:ascii="Times New Roman" w:hAnsi="Times New Roman" w:cs="Times New Roman"/>
          <w:sz w:val="24"/>
          <w:szCs w:val="24"/>
        </w:rPr>
        <w:t>看到大卫凄惨处境，巴拉心底涌起一阵同情。</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Overcome with gratitude,</w:t>
      </w:r>
      <w:r>
        <w:rPr>
          <w:rFonts w:hint="default" w:ascii="Times New Roman" w:hAnsi="Times New Roman" w:cs="Times New Roman"/>
          <w:sz w:val="24"/>
          <w:szCs w:val="24"/>
        </w:rPr>
        <w:t xml:space="preserve"> David could hardly find words to express his thanks. 大卫满怀感激，几乎找不到言语表达谢意。</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was</w:t>
      </w:r>
      <w:r>
        <w:rPr>
          <w:rFonts w:hint="default" w:ascii="Times New Roman" w:hAnsi="Times New Roman" w:cs="Times New Roman"/>
          <w:sz w:val="24"/>
          <w:szCs w:val="24"/>
        </w:rPr>
        <w:t xml:space="preserve"> Bala’s kindness </w:t>
      </w:r>
      <w:r>
        <w:rPr>
          <w:rFonts w:hint="default" w:ascii="Times New Roman" w:hAnsi="Times New Roman" w:cs="Times New Roman"/>
          <w:b/>
          <w:bCs/>
          <w:sz w:val="24"/>
          <w:szCs w:val="24"/>
        </w:rPr>
        <w:t>that restored David’s faith in</w:t>
      </w:r>
      <w:r>
        <w:rPr>
          <w:rFonts w:hint="default" w:ascii="Times New Roman" w:hAnsi="Times New Roman" w:cs="Times New Roman"/>
          <w:sz w:val="24"/>
          <w:szCs w:val="24"/>
        </w:rPr>
        <w:t xml:space="preserve"> his carving career. 正是巴拉的善意让大卫重拾对雕刻事业的信心。</w:t>
      </w:r>
    </w:p>
    <w:p>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0" w:beforeAutospacing="0" w:after="0" w:afterAutospacing="0" w:line="360" w:lineRule="exact"/>
        <w:ind w:right="-567" w:rightChars="0"/>
        <w:jc w:val="both"/>
        <w:textAlignment w:val="auto"/>
        <w:rPr>
          <w:rFonts w:hint="default" w:ascii="Times New Roman" w:hAnsi="Times New Roman" w:cs="Times New Roman"/>
          <w:sz w:val="24"/>
          <w:szCs w:val="24"/>
        </w:rPr>
      </w:pPr>
    </w:p>
    <w:p>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0" w:beforeAutospacing="0" w:after="0" w:afterAutospacing="0" w:line="360" w:lineRule="exact"/>
        <w:ind w:right="-567" w:rightChars="0"/>
        <w:jc w:val="both"/>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step forward gently 缓缓走上前</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stretch</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 xml:space="preserve">out </w:t>
      </w:r>
      <w:r>
        <w:rPr>
          <w:rFonts w:hint="default" w:ascii="Times New Roman" w:hAnsi="Times New Roman" w:cs="Times New Roman"/>
          <w:sz w:val="24"/>
          <w:szCs w:val="24"/>
        </w:rPr>
        <w:t>one’s hand 伸出手</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clench one’s trembling fists</w:t>
      </w:r>
      <w:r>
        <w:rPr>
          <w:rFonts w:hint="default" w:ascii="Times New Roman" w:hAnsi="Times New Roman" w:cs="Times New Roman"/>
          <w:sz w:val="24"/>
          <w:szCs w:val="24"/>
        </w:rPr>
        <w:t xml:space="preserve"> 攥紧颤抖的拳头</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bury one’s face</w:t>
      </w:r>
      <w:r>
        <w:rPr>
          <w:rFonts w:hint="default" w:ascii="Times New Roman" w:hAnsi="Times New Roman" w:cs="Times New Roman"/>
          <w:sz w:val="24"/>
          <w:szCs w:val="24"/>
        </w:rPr>
        <w:t xml:space="preserve"> in one’s palms 双手捂住脸</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cast a glance at 瞥了一眼</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pat sb on the shoulder 拍一拍某人肩膀</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unfold </w:t>
      </w:r>
      <w:r>
        <w:rPr>
          <w:rFonts w:hint="default" w:ascii="Times New Roman" w:hAnsi="Times New Roman" w:cs="Times New Roman"/>
          <w:sz w:val="24"/>
          <w:szCs w:val="24"/>
        </w:rPr>
        <w:t>one’s packed bag 打开收拾好的行囊</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lean against</w:t>
      </w:r>
      <w:r>
        <w:rPr>
          <w:rFonts w:hint="default" w:ascii="Times New Roman" w:hAnsi="Times New Roman" w:cs="Times New Roman"/>
          <w:sz w:val="24"/>
          <w:szCs w:val="24"/>
        </w:rPr>
        <w:t xml:space="preserve"> the window 倚靠窗边</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Bala </w:t>
      </w:r>
      <w:r>
        <w:rPr>
          <w:rFonts w:hint="default" w:ascii="Times New Roman" w:hAnsi="Times New Roman" w:cs="Times New Roman"/>
          <w:b/>
          <w:bCs/>
          <w:sz w:val="24"/>
          <w:szCs w:val="24"/>
        </w:rPr>
        <w:t>stepped forward gently and patted the young man on the shoulder</w:t>
      </w:r>
      <w:r>
        <w:rPr>
          <w:rFonts w:hint="default" w:ascii="Times New Roman" w:hAnsi="Times New Roman" w:cs="Times New Roman"/>
          <w:sz w:val="24"/>
          <w:szCs w:val="24"/>
        </w:rPr>
        <w:t xml:space="preserve"> to comfort him. 巴拉缓缓走上前，拍一拍年轻人肩膀安慰他。</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David </w:t>
      </w:r>
      <w:r>
        <w:rPr>
          <w:rFonts w:hint="default" w:ascii="Times New Roman" w:hAnsi="Times New Roman" w:cs="Times New Roman"/>
          <w:b/>
          <w:bCs/>
          <w:sz w:val="24"/>
          <w:szCs w:val="24"/>
        </w:rPr>
        <w:t>buried his face in</w:t>
      </w:r>
      <w:r>
        <w:rPr>
          <w:rFonts w:hint="default" w:ascii="Times New Roman" w:hAnsi="Times New Roman" w:cs="Times New Roman"/>
          <w:sz w:val="24"/>
          <w:szCs w:val="24"/>
        </w:rPr>
        <w:t xml:space="preserve"> his palms,</w:t>
      </w:r>
      <w:r>
        <w:rPr>
          <w:rFonts w:hint="default" w:ascii="Times New Roman" w:hAnsi="Times New Roman" w:cs="Times New Roman"/>
          <w:b/>
          <w:bCs/>
          <w:sz w:val="24"/>
          <w:szCs w:val="24"/>
        </w:rPr>
        <w:t xml:space="preserve"> shoulders shaking from mixed sorrow and relief.</w:t>
      </w:r>
      <w:r>
        <w:rPr>
          <w:rFonts w:hint="default" w:ascii="Times New Roman" w:hAnsi="Times New Roman" w:cs="Times New Roman"/>
          <w:sz w:val="24"/>
          <w:szCs w:val="24"/>
        </w:rPr>
        <w:t xml:space="preserve"> 大卫双手捂住脸，悲喜交加，肩膀不停颤抖。</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 stretched out his hand, stopping David from touching his packed bag. 他伸出手，阻止大卫去碰那个收拾好的行囊。</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David </w:t>
      </w:r>
      <w:r>
        <w:rPr>
          <w:rFonts w:hint="default" w:ascii="Times New Roman" w:hAnsi="Times New Roman" w:cs="Times New Roman"/>
          <w:b/>
          <w:bCs/>
          <w:sz w:val="24"/>
          <w:szCs w:val="24"/>
        </w:rPr>
        <w:t xml:space="preserve">unfolded his packed bag slowly, giving up the thought of </w:t>
      </w:r>
      <w:r>
        <w:rPr>
          <w:rFonts w:hint="default" w:ascii="Times New Roman" w:hAnsi="Times New Roman" w:cs="Times New Roman"/>
          <w:sz w:val="24"/>
          <w:szCs w:val="24"/>
        </w:rPr>
        <w:t>selling tools. 大卫慢慢打开行囊，打消卖掉工具的念头。</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Leaning against the window,</w:t>
      </w:r>
      <w:r>
        <w:rPr>
          <w:rFonts w:hint="default" w:ascii="Times New Roman" w:hAnsi="Times New Roman" w:cs="Times New Roman"/>
          <w:sz w:val="24"/>
          <w:szCs w:val="24"/>
        </w:rPr>
        <w:t xml:space="preserve"> David </w:t>
      </w:r>
      <w:r>
        <w:rPr>
          <w:rFonts w:hint="default" w:ascii="Times New Roman" w:hAnsi="Times New Roman" w:cs="Times New Roman"/>
          <w:b/>
          <w:bCs/>
          <w:sz w:val="24"/>
          <w:szCs w:val="24"/>
        </w:rPr>
        <w:t xml:space="preserve">kept his eyes fixed on </w:t>
      </w:r>
      <w:r>
        <w:rPr>
          <w:rFonts w:hint="default" w:ascii="Times New Roman" w:hAnsi="Times New Roman" w:cs="Times New Roman"/>
          <w:sz w:val="24"/>
          <w:szCs w:val="24"/>
        </w:rPr>
        <w:t>the street outside. 倚靠窗边，大卫目光紧紧盯着外面街道。</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 clenched his fists tightly,</w:t>
      </w:r>
      <w:r>
        <w:rPr>
          <w:rFonts w:hint="default" w:ascii="Times New Roman" w:hAnsi="Times New Roman" w:cs="Times New Roman"/>
          <w:b/>
          <w:bCs/>
          <w:sz w:val="24"/>
          <w:szCs w:val="24"/>
        </w:rPr>
        <w:t xml:space="preserve"> devoting himself whole</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heartedly</w:t>
      </w:r>
      <w:r>
        <w:rPr>
          <w:rFonts w:hint="default" w:ascii="Times New Roman" w:hAnsi="Times New Roman" w:cs="Times New Roman"/>
          <w:sz w:val="24"/>
          <w:szCs w:val="24"/>
        </w:rPr>
        <w:t xml:space="preserve"> to carving. 他紧紧攥起拳头，全身心投入雕刻工作。</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bitter cold filled the room 屋内寒气逼人</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crowds of visitors flood</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rPr>
        <w:t xml:space="preserve"> in 大批游客涌入</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warm sunshine </w:t>
      </w:r>
      <w:r>
        <w:rPr>
          <w:rFonts w:hint="default" w:ascii="Times New Roman" w:hAnsi="Times New Roman" w:cs="Times New Roman"/>
          <w:b/>
          <w:bCs/>
          <w:sz w:val="24"/>
          <w:szCs w:val="24"/>
        </w:rPr>
        <w:t>streamed in</w:t>
      </w:r>
      <w:r>
        <w:rPr>
          <w:rFonts w:hint="default" w:ascii="Times New Roman" w:hAnsi="Times New Roman" w:cs="Times New Roman"/>
          <w:sz w:val="24"/>
          <w:szCs w:val="24"/>
        </w:rPr>
        <w:t xml:space="preserve"> 温暖阳光倾泻而入</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town</w:t>
      </w:r>
      <w:r>
        <w:rPr>
          <w:rFonts w:hint="default" w:ascii="Times New Roman" w:hAnsi="Times New Roman" w:cs="Times New Roman"/>
          <w:b/>
          <w:bCs/>
          <w:sz w:val="24"/>
          <w:szCs w:val="24"/>
        </w:rPr>
        <w:t xml:space="preserve"> regain</w:t>
      </w:r>
      <w:r>
        <w:rPr>
          <w:rFonts w:hint="eastAsia" w:ascii="Times New Roman" w:hAnsi="Times New Roman" w:cs="Times New Roman"/>
          <w:b/>
          <w:bCs/>
          <w:sz w:val="24"/>
          <w:szCs w:val="24"/>
          <w:lang w:val="en-US" w:eastAsia="zh-CN"/>
        </w:rPr>
        <w:t>ed</w:t>
      </w:r>
      <w:r>
        <w:rPr>
          <w:rFonts w:hint="default" w:ascii="Times New Roman" w:hAnsi="Times New Roman" w:cs="Times New Roman"/>
          <w:b/>
          <w:bCs/>
          <w:sz w:val="24"/>
          <w:szCs w:val="24"/>
        </w:rPr>
        <w:t xml:space="preserve"> its vitality</w:t>
      </w:r>
      <w:r>
        <w:rPr>
          <w:rFonts w:hint="default" w:ascii="Times New Roman" w:hAnsi="Times New Roman" w:cs="Times New Roman"/>
          <w:sz w:val="24"/>
          <w:szCs w:val="24"/>
        </w:rPr>
        <w:t xml:space="preserve"> 小镇重获生机</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noise of bargain fill</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rPr>
        <w:t xml:space="preserve"> the street 街上充满讨价还价声响</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icy wind howl</w:t>
      </w:r>
      <w:r>
        <w:rPr>
          <w:rFonts w:hint="eastAsia" w:ascii="Times New Roman" w:hAnsi="Times New Roman" w:cs="Times New Roman"/>
          <w:sz w:val="24"/>
          <w:szCs w:val="24"/>
          <w:lang w:val="en-US" w:eastAsia="zh-CN"/>
        </w:rPr>
        <w:t>ed</w:t>
      </w:r>
      <w:r>
        <w:rPr>
          <w:rFonts w:hint="default" w:ascii="Times New Roman" w:hAnsi="Times New Roman" w:cs="Times New Roman"/>
          <w:sz w:val="24"/>
          <w:szCs w:val="24"/>
        </w:rPr>
        <w:t xml:space="preserve"> outside 屋外寒风呼啸</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Bitter cold filled the room</w:t>
      </w:r>
      <w:r>
        <w:rPr>
          <w:rFonts w:hint="default" w:ascii="Times New Roman" w:hAnsi="Times New Roman" w:cs="Times New Roman"/>
          <w:sz w:val="24"/>
          <w:szCs w:val="24"/>
        </w:rPr>
        <w:t xml:space="preserve"> while icy wind howled outside the window. 屋内寒气逼人，窗外寒风呼啸。</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Warm sunshine streamed into</w:t>
      </w:r>
      <w:r>
        <w:rPr>
          <w:rFonts w:hint="default" w:ascii="Times New Roman" w:hAnsi="Times New Roman" w:cs="Times New Roman"/>
          <w:sz w:val="24"/>
          <w:szCs w:val="24"/>
        </w:rPr>
        <w:t xml:space="preserve"> the workshop, together with crowds of cheerful visitors. 温暖阳光洒进工坊，随之而来的是成群兴高采烈的游客。</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whole town </w:t>
      </w:r>
      <w:r>
        <w:rPr>
          <w:rFonts w:hint="default" w:ascii="Times New Roman" w:hAnsi="Times New Roman" w:cs="Times New Roman"/>
          <w:b/>
          <w:bCs/>
          <w:sz w:val="24"/>
          <w:szCs w:val="24"/>
        </w:rPr>
        <w:t>regained its vitality</w:t>
      </w:r>
      <w:r>
        <w:rPr>
          <w:rFonts w:hint="default" w:ascii="Times New Roman" w:hAnsi="Times New Roman" w:cs="Times New Roman"/>
          <w:sz w:val="24"/>
          <w:szCs w:val="24"/>
        </w:rPr>
        <w:t>, with the noise of bargain filling every street. 整个小镇重焕生机，每条街道都回荡着讨价还价的喧闹声。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pass on </w:t>
      </w:r>
      <w:r>
        <w:rPr>
          <w:rFonts w:hint="default" w:ascii="Times New Roman" w:hAnsi="Times New Roman" w:cs="Times New Roman"/>
          <w:sz w:val="24"/>
          <w:szCs w:val="24"/>
        </w:rPr>
        <w:t>kindness 传递善意</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ray of hope 一缕希望</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repay</w:t>
      </w:r>
      <w:r>
        <w:rPr>
          <w:rFonts w:hint="default" w:ascii="Times New Roman" w:hAnsi="Times New Roman" w:cs="Times New Roman"/>
          <w:sz w:val="24"/>
          <w:szCs w:val="24"/>
        </w:rPr>
        <w:t xml:space="preserve"> the kindness 报答这份善意</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offer a helping hand 伸出援助之手</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power of sympathy 共情的力量</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brighten one’s tough days</w:t>
      </w:r>
      <w:r>
        <w:rPr>
          <w:rFonts w:hint="default" w:ascii="Times New Roman" w:hAnsi="Times New Roman" w:cs="Times New Roman"/>
          <w:sz w:val="24"/>
          <w:szCs w:val="24"/>
        </w:rPr>
        <w:t xml:space="preserve"> 照亮艰难岁月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timely helping hand </w:t>
      </w:r>
      <w:r>
        <w:rPr>
          <w:rFonts w:hint="default" w:ascii="Times New Roman" w:hAnsi="Times New Roman" w:cs="Times New Roman"/>
          <w:b/>
          <w:bCs/>
          <w:sz w:val="24"/>
          <w:szCs w:val="24"/>
        </w:rPr>
        <w:t>can brighten one’s darkest and toughest days.</w:t>
      </w:r>
      <w:r>
        <w:rPr>
          <w:rFonts w:hint="default" w:ascii="Times New Roman" w:hAnsi="Times New Roman" w:cs="Times New Roman"/>
          <w:sz w:val="24"/>
          <w:szCs w:val="24"/>
        </w:rPr>
        <w:t xml:space="preserve"> 及时伸出援手，能够照亮人最黑暗艰难的时光。</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David chose to pass on kindness he had received from Bala to people in need. 大卫选择把从巴拉那里收获的善意传递给身处困境的人。</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It is the power of sympathy that </w:t>
      </w:r>
      <w:r>
        <w:rPr>
          <w:rFonts w:hint="default" w:ascii="Times New Roman" w:hAnsi="Times New Roman" w:cs="Times New Roman"/>
          <w:sz w:val="24"/>
          <w:szCs w:val="24"/>
        </w:rPr>
        <w:t>connects people’s hearts across hardships. 正是共情的力量，跨越磨难将人心紧紧相连。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Determined not to let the young man suffer the same pain, Bala stepped forward. Seeing David’s packed bag, he </w:t>
      </w:r>
      <w:r>
        <w:rPr>
          <w:rFonts w:hint="default" w:ascii="Times New Roman" w:hAnsi="Times New Roman" w:cs="Times New Roman"/>
          <w:b/>
          <w:bCs/>
          <w:sz w:val="24"/>
          <w:szCs w:val="24"/>
        </w:rPr>
        <w:t>stopped him from</w:t>
      </w:r>
      <w:r>
        <w:rPr>
          <w:rFonts w:hint="default" w:ascii="Times New Roman" w:hAnsi="Times New Roman" w:cs="Times New Roman"/>
          <w:sz w:val="24"/>
          <w:szCs w:val="24"/>
        </w:rPr>
        <w:t xml:space="preserve"> selling his precious carving tools. “Keep your tools. You owe no rent for this hard time,” Bala said softly. He handed David some food and warm blankets. </w:t>
      </w:r>
      <w:r>
        <w:rPr>
          <w:rFonts w:hint="default" w:ascii="Times New Roman" w:hAnsi="Times New Roman" w:cs="Times New Roman"/>
          <w:b/>
          <w:bCs/>
          <w:sz w:val="24"/>
          <w:szCs w:val="24"/>
        </w:rPr>
        <w:t>Overcome with gratitude, David buried his face in his palms, tears rolling down his cheeks</w:t>
      </w:r>
      <w:r>
        <w:rPr>
          <w:rFonts w:hint="default" w:ascii="Times New Roman" w:hAnsi="Times New Roman" w:cs="Times New Roman"/>
          <w:sz w:val="24"/>
          <w:szCs w:val="24"/>
        </w:rPr>
        <w:t xml:space="preserve">. He </w:t>
      </w:r>
      <w:r>
        <w:rPr>
          <w:rFonts w:hint="default" w:ascii="Times New Roman" w:hAnsi="Times New Roman" w:cs="Times New Roman"/>
          <w:b/>
          <w:bCs/>
          <w:sz w:val="24"/>
          <w:szCs w:val="24"/>
        </w:rPr>
        <w:t>abandoned the idea of</w:t>
      </w:r>
      <w:r>
        <w:rPr>
          <w:rFonts w:hint="default" w:ascii="Times New Roman" w:hAnsi="Times New Roman" w:cs="Times New Roman"/>
          <w:sz w:val="24"/>
          <w:szCs w:val="24"/>
        </w:rPr>
        <w:t xml:space="preserve"> leaving </w:t>
      </w:r>
      <w:r>
        <w:rPr>
          <w:rFonts w:hint="default" w:ascii="Times New Roman" w:hAnsi="Times New Roman" w:cs="Times New Roman"/>
          <w:b/>
          <w:bCs/>
          <w:sz w:val="24"/>
          <w:szCs w:val="24"/>
        </w:rPr>
        <w:t xml:space="preserve">and devoted himself to </w:t>
      </w:r>
      <w:r>
        <w:rPr>
          <w:rFonts w:hint="default" w:ascii="Times New Roman" w:hAnsi="Times New Roman" w:cs="Times New Roman"/>
          <w:sz w:val="24"/>
          <w:szCs w:val="24"/>
        </w:rPr>
        <w:t>carving, hoping to repay the kindness one day.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As spring returned to town, David watched eagerly by the window for tourists. </w:t>
      </w:r>
      <w:r>
        <w:rPr>
          <w:rFonts w:hint="default" w:ascii="Times New Roman" w:hAnsi="Times New Roman" w:cs="Times New Roman"/>
          <w:b/>
          <w:bCs/>
          <w:sz w:val="24"/>
          <w:szCs w:val="24"/>
        </w:rPr>
        <w:t>Warm sunshine streamed in and crowds of visitors flooded into</w:t>
      </w:r>
      <w:r>
        <w:rPr>
          <w:rFonts w:hint="default" w:ascii="Times New Roman" w:hAnsi="Times New Roman" w:cs="Times New Roman"/>
          <w:sz w:val="24"/>
          <w:szCs w:val="24"/>
        </w:rPr>
        <w:t xml:space="preserve"> the town. David’s delicate wood sculptures </w:t>
      </w:r>
      <w:r>
        <w:rPr>
          <w:rFonts w:hint="default" w:ascii="Times New Roman" w:hAnsi="Times New Roman" w:cs="Times New Roman"/>
          <w:b/>
          <w:bCs/>
          <w:sz w:val="24"/>
          <w:szCs w:val="24"/>
        </w:rPr>
        <w:t>won wide popularity and sold at satisfying prices</w:t>
      </w:r>
      <w:r>
        <w:rPr>
          <w:rFonts w:hint="default" w:ascii="Times New Roman" w:hAnsi="Times New Roman" w:cs="Times New Roman"/>
          <w:sz w:val="24"/>
          <w:szCs w:val="24"/>
        </w:rPr>
        <w:t xml:space="preserve">. He earned plenty of money soon. He </w:t>
      </w:r>
      <w:r>
        <w:rPr>
          <w:rFonts w:hint="default" w:ascii="Times New Roman" w:hAnsi="Times New Roman" w:cs="Times New Roman"/>
          <w:b/>
          <w:bCs/>
          <w:sz w:val="24"/>
          <w:szCs w:val="24"/>
        </w:rPr>
        <w:t>paid off all the rent</w:t>
      </w:r>
      <w:r>
        <w:rPr>
          <w:rFonts w:hint="default" w:ascii="Times New Roman" w:hAnsi="Times New Roman" w:cs="Times New Roman"/>
          <w:sz w:val="24"/>
          <w:szCs w:val="24"/>
        </w:rPr>
        <w:t xml:space="preserve"> and brought a hand</w:t>
      </w:r>
      <w:r>
        <w:rPr>
          <w:rFonts w:hint="default" w:ascii="Times New Roman" w:hAnsi="Times New Roman" w:cs="Times New Roman"/>
          <w:sz w:val="24"/>
          <w:szCs w:val="24"/>
        </w:rPr>
        <w:noBreakHyphen/>
      </w:r>
      <w:r>
        <w:rPr>
          <w:rFonts w:hint="default" w:ascii="Times New Roman" w:hAnsi="Times New Roman" w:cs="Times New Roman"/>
          <w:sz w:val="24"/>
          <w:szCs w:val="24"/>
        </w:rPr>
        <w:t xml:space="preserve">carved gift for Bala. This unexpected experience taught both of them that </w:t>
      </w:r>
      <w:r>
        <w:rPr>
          <w:rFonts w:hint="default" w:ascii="Times New Roman" w:hAnsi="Times New Roman" w:cs="Times New Roman"/>
          <w:b/>
          <w:bCs/>
          <w:sz w:val="24"/>
          <w:szCs w:val="24"/>
        </w:rPr>
        <w:t>a helping hand could light up people’s darkest moments.</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决心不让这个年轻人承受同样的苦难，巴拉走上前去。看见大卫收拾好的行囊，他阻止大卫卖掉珍贵的雕刻工具。“留下你的工具。这段艰难时期，你不用付房租。” 巴拉温和地说道。他递给大卫一些食物和暖和毯子。满怀感激的大卫双手捂住脸，泪水顺着脸颊滑落。他放弃离开的念头，全身心投入雕刻，期盼有朝一日能够报答这份恩情。</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春天重回小镇，大卫守在窗边焦急等待游客到来。温暖阳光倾泻而入，大批游客涌入小镇。大卫精致木雕广受好评，卖出十分可观的价钱。他很快赚到不少钱。他付清全部房租，还给巴拉带来一份手工雕刻的礼物。这段特殊经历教会二人：伸出援手，足以照亮人们最灰暗的时刻。</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范文赏析</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篇章结构：两段字数均衡，第一段写巴拉雪中送炭，大卫深受感动；第二段写春天到来事业转机，大卫知恩回报，结尾升华主题，完全贴合读后续写 “人物情感变化 + 主题升华” 评分标准。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例句赏析①：</w:t>
      </w:r>
      <w:r>
        <w:rPr>
          <w:rStyle w:val="10"/>
          <w:rFonts w:hint="default" w:ascii="Times New Roman" w:hAnsi="Times New Roman" w:cs="Times New Roman"/>
          <w:sz w:val="24"/>
          <w:szCs w:val="24"/>
        </w:rPr>
        <w:t>“Keep your tools. You owe no rent for this hard time,” Bala said softly.</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240" w:right="-567" w:rightChars="0"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赏析：设置简短对话，符合人物身份，推动情节，体现巴拉善良宽厚，满足题目加入</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对话要求。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例句赏析②：</w:t>
      </w:r>
      <w:r>
        <w:rPr>
          <w:rStyle w:val="10"/>
          <w:rFonts w:hint="default" w:ascii="Times New Roman" w:hAnsi="Times New Roman" w:cs="Times New Roman"/>
          <w:sz w:val="24"/>
          <w:szCs w:val="24"/>
        </w:rPr>
        <w:t xml:space="preserve">Overcome with gratitude, David buried his face in his palms, tears rolling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down his cheeks.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赏析：形容词作状语 + 独立主格</w:t>
      </w:r>
      <w:r>
        <w:rPr>
          <w:rStyle w:val="11"/>
          <w:rFonts w:hint="default" w:ascii="Times New Roman" w:hAnsi="Times New Roman" w:cs="Times New Roman"/>
          <w:sz w:val="24"/>
          <w:szCs w:val="24"/>
        </w:rPr>
        <w:t>tears rolling down his cheeks</w:t>
      </w:r>
      <w:r>
        <w:rPr>
          <w:rFonts w:hint="default" w:ascii="Times New Roman" w:hAnsi="Times New Roman" w:cs="Times New Roman"/>
          <w:sz w:val="24"/>
          <w:szCs w:val="24"/>
        </w:rPr>
        <w:t xml:space="preserve">，高级情感神态描写，不用简单 he was thankful，画面感染力强，续写高分经典句式。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例句赏析③：</w:t>
      </w:r>
      <w:r>
        <w:rPr>
          <w:rStyle w:val="10"/>
          <w:rFonts w:hint="default" w:ascii="Times New Roman" w:hAnsi="Times New Roman" w:cs="Times New Roman"/>
          <w:sz w:val="24"/>
          <w:szCs w:val="24"/>
        </w:rPr>
        <w:t>Warm sunshine streamed in and crowds of visitors flooded into the town.</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959" w:leftChars="1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赏析：场景描写，</w:t>
      </w:r>
      <w:r>
        <w:rPr>
          <w:rStyle w:val="11"/>
          <w:rFonts w:hint="default" w:ascii="Times New Roman" w:hAnsi="Times New Roman" w:cs="Times New Roman"/>
          <w:sz w:val="24"/>
          <w:szCs w:val="24"/>
        </w:rPr>
        <w:t>stream in</w:t>
      </w:r>
      <w:r>
        <w:rPr>
          <w:rFonts w:hint="default" w:ascii="Times New Roman" w:hAnsi="Times New Roman" w:cs="Times New Roman"/>
          <w:sz w:val="24"/>
          <w:szCs w:val="24"/>
        </w:rPr>
        <w:t xml:space="preserve"> </w:t>
      </w:r>
      <w:r>
        <w:rPr>
          <w:rStyle w:val="11"/>
          <w:rFonts w:hint="default" w:ascii="Times New Roman" w:hAnsi="Times New Roman" w:cs="Times New Roman"/>
          <w:sz w:val="24"/>
          <w:szCs w:val="24"/>
        </w:rPr>
        <w:t>flood into</w:t>
      </w:r>
      <w:r>
        <w:rPr>
          <w:rFonts w:hint="default" w:ascii="Times New Roman" w:hAnsi="Times New Roman" w:cs="Times New Roman"/>
          <w:sz w:val="24"/>
          <w:szCs w:val="24"/>
        </w:rPr>
        <w:t xml:space="preserve">动词生动，写出春天到来小镇复苏，和前文暴风雪冷清环境形成鲜明对比。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例句赏析④：</w:t>
      </w:r>
      <w:r>
        <w:rPr>
          <w:rStyle w:val="10"/>
          <w:rFonts w:hint="default" w:ascii="Times New Roman" w:hAnsi="Times New Roman" w:cs="Times New Roman"/>
          <w:sz w:val="24"/>
          <w:szCs w:val="24"/>
        </w:rPr>
        <w:t xml:space="preserve">This unexpected experience taught both of them that a helping hand could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light up people’s darkest moments.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赏析：结尾主旨句，呼应原文巴拉苦难过往，点明 “善意助人” 的内核，完成主题升华，拔高作文思想深度。</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E37858"/>
    <w:multiLevelType w:val="singleLevel"/>
    <w:tmpl w:val="82E37858"/>
    <w:lvl w:ilvl="0" w:tentative="0">
      <w:start w:val="1"/>
      <w:numFmt w:val="bullet"/>
      <w:lvlText w:val=""/>
      <w:lvlJc w:val="left"/>
      <w:pPr>
        <w:ind w:left="420" w:hanging="420"/>
      </w:pPr>
      <w:rPr>
        <w:rFonts w:hint="default" w:ascii="Wingdings" w:hAnsi="Wingdings"/>
      </w:rPr>
    </w:lvl>
  </w:abstractNum>
  <w:abstractNum w:abstractNumId="1">
    <w:nsid w:val="99369035"/>
    <w:multiLevelType w:val="singleLevel"/>
    <w:tmpl w:val="99369035"/>
    <w:lvl w:ilvl="0" w:tentative="0">
      <w:start w:val="1"/>
      <w:numFmt w:val="bullet"/>
      <w:lvlText w:val=""/>
      <w:lvlJc w:val="left"/>
      <w:pPr>
        <w:ind w:left="420" w:hanging="420"/>
      </w:pPr>
      <w:rPr>
        <w:rFonts w:hint="default" w:ascii="Wingdings" w:hAnsi="Wingdings"/>
      </w:rPr>
    </w:lvl>
  </w:abstractNum>
  <w:abstractNum w:abstractNumId="2">
    <w:nsid w:val="9FB07786"/>
    <w:multiLevelType w:val="multilevel"/>
    <w:tmpl w:val="9FB0778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B1CBC9B5"/>
    <w:multiLevelType w:val="singleLevel"/>
    <w:tmpl w:val="B1CBC9B5"/>
    <w:lvl w:ilvl="0" w:tentative="0">
      <w:start w:val="1"/>
      <w:numFmt w:val="bullet"/>
      <w:lvlText w:val=""/>
      <w:lvlJc w:val="left"/>
      <w:pPr>
        <w:ind w:left="420" w:hanging="420"/>
      </w:pPr>
      <w:rPr>
        <w:rFonts w:hint="default" w:ascii="Wingdings" w:hAnsi="Wingdings"/>
      </w:rPr>
    </w:lvl>
  </w:abstractNum>
  <w:abstractNum w:abstractNumId="4">
    <w:nsid w:val="E391988C"/>
    <w:multiLevelType w:val="multilevel"/>
    <w:tmpl w:val="E391988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F60D5881"/>
    <w:multiLevelType w:val="multilevel"/>
    <w:tmpl w:val="F60D588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F8ADCB8E"/>
    <w:multiLevelType w:val="singleLevel"/>
    <w:tmpl w:val="F8ADCB8E"/>
    <w:lvl w:ilvl="0" w:tentative="0">
      <w:start w:val="1"/>
      <w:numFmt w:val="decimal"/>
      <w:suff w:val="space"/>
      <w:lvlText w:val="%1."/>
      <w:lvlJc w:val="left"/>
    </w:lvl>
  </w:abstractNum>
  <w:abstractNum w:abstractNumId="7">
    <w:nsid w:val="17CDBB26"/>
    <w:multiLevelType w:val="multilevel"/>
    <w:tmpl w:val="17CDBB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1A1724C7"/>
    <w:multiLevelType w:val="multilevel"/>
    <w:tmpl w:val="1A1724C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2330E36A"/>
    <w:multiLevelType w:val="singleLevel"/>
    <w:tmpl w:val="2330E36A"/>
    <w:lvl w:ilvl="0" w:tentative="0">
      <w:start w:val="1"/>
      <w:numFmt w:val="bullet"/>
      <w:lvlText w:val=""/>
      <w:lvlJc w:val="left"/>
      <w:pPr>
        <w:ind w:left="420" w:hanging="420"/>
      </w:pPr>
      <w:rPr>
        <w:rFonts w:hint="default" w:ascii="Wingdings" w:hAnsi="Wingdings"/>
      </w:rPr>
    </w:lvl>
  </w:abstractNum>
  <w:abstractNum w:abstractNumId="10">
    <w:nsid w:val="3985FB44"/>
    <w:multiLevelType w:val="singleLevel"/>
    <w:tmpl w:val="3985FB44"/>
    <w:lvl w:ilvl="0" w:tentative="0">
      <w:start w:val="1"/>
      <w:numFmt w:val="bullet"/>
      <w:lvlText w:val=""/>
      <w:lvlJc w:val="left"/>
      <w:pPr>
        <w:ind w:left="420" w:hanging="420"/>
      </w:pPr>
      <w:rPr>
        <w:rFonts w:hint="default" w:ascii="Wingdings" w:hAnsi="Wingdings"/>
      </w:rPr>
    </w:lvl>
  </w:abstractNum>
  <w:abstractNum w:abstractNumId="11">
    <w:nsid w:val="3B1B200D"/>
    <w:multiLevelType w:val="singleLevel"/>
    <w:tmpl w:val="3B1B200D"/>
    <w:lvl w:ilvl="0" w:tentative="0">
      <w:start w:val="1"/>
      <w:numFmt w:val="bullet"/>
      <w:lvlText w:val=""/>
      <w:lvlJc w:val="left"/>
      <w:pPr>
        <w:ind w:left="420" w:hanging="420"/>
      </w:pPr>
      <w:rPr>
        <w:rFonts w:hint="default" w:ascii="Wingdings" w:hAnsi="Wingdings"/>
      </w:rPr>
    </w:lvl>
  </w:abstractNum>
  <w:abstractNum w:abstractNumId="12">
    <w:nsid w:val="421046FE"/>
    <w:multiLevelType w:val="multilevel"/>
    <w:tmpl w:val="421046F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4CF7EDD0"/>
    <w:multiLevelType w:val="multilevel"/>
    <w:tmpl w:val="4CF7EDD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556D7081"/>
    <w:multiLevelType w:val="singleLevel"/>
    <w:tmpl w:val="556D7081"/>
    <w:lvl w:ilvl="0" w:tentative="0">
      <w:start w:val="1"/>
      <w:numFmt w:val="bullet"/>
      <w:lvlText w:val=""/>
      <w:lvlJc w:val="left"/>
      <w:pPr>
        <w:ind w:left="420" w:hanging="420"/>
      </w:pPr>
      <w:rPr>
        <w:rFonts w:hint="default" w:ascii="Wingdings" w:hAnsi="Wingdings"/>
      </w:rPr>
    </w:lvl>
  </w:abstractNum>
  <w:abstractNum w:abstractNumId="15">
    <w:nsid w:val="5A426117"/>
    <w:multiLevelType w:val="multilevel"/>
    <w:tmpl w:val="5A42611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69D8F657"/>
    <w:multiLevelType w:val="singleLevel"/>
    <w:tmpl w:val="69D8F657"/>
    <w:lvl w:ilvl="0" w:tentative="0">
      <w:start w:val="1"/>
      <w:numFmt w:val="decimal"/>
      <w:suff w:val="space"/>
      <w:lvlText w:val="%1."/>
      <w:lvlJc w:val="left"/>
    </w:lvl>
  </w:abstractNum>
  <w:num w:numId="1">
    <w:abstractNumId w:val="3"/>
  </w:num>
  <w:num w:numId="2">
    <w:abstractNumId w:val="2"/>
  </w:num>
  <w:num w:numId="3">
    <w:abstractNumId w:val="9"/>
  </w:num>
  <w:num w:numId="4">
    <w:abstractNumId w:val="7"/>
  </w:num>
  <w:num w:numId="5">
    <w:abstractNumId w:val="10"/>
  </w:num>
  <w:num w:numId="6">
    <w:abstractNumId w:val="5"/>
  </w:num>
  <w:num w:numId="7">
    <w:abstractNumId w:val="6"/>
  </w:num>
  <w:num w:numId="8">
    <w:abstractNumId w:val="15"/>
  </w:num>
  <w:num w:numId="9">
    <w:abstractNumId w:val="14"/>
  </w:num>
  <w:num w:numId="10">
    <w:abstractNumId w:val="13"/>
  </w:num>
  <w:num w:numId="11">
    <w:abstractNumId w:val="0"/>
  </w:num>
  <w:num w:numId="12">
    <w:abstractNumId w:val="12"/>
  </w:num>
  <w:num w:numId="13">
    <w:abstractNumId w:val="1"/>
  </w:num>
  <w:num w:numId="14">
    <w:abstractNumId w:val="4"/>
  </w:num>
  <w:num w:numId="15">
    <w:abstractNumId w:val="11"/>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6432E"/>
    <w:rsid w:val="01366C13"/>
    <w:rsid w:val="23DF60E5"/>
    <w:rsid w:val="256B11B3"/>
    <w:rsid w:val="5D3977A5"/>
    <w:rsid w:val="655D7B8B"/>
    <w:rsid w:val="7A564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TML Code"/>
    <w:basedOn w:val="8"/>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3056</Words>
  <Characters>7107</Characters>
  <Lines>0</Lines>
  <Paragraphs>0</Paragraphs>
  <TotalTime>0</TotalTime>
  <ScaleCrop>false</ScaleCrop>
  <LinksUpToDate>false</LinksUpToDate>
  <CharactersWithSpaces>8141</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2026-09-01T07:55:00Z</dcterms:created>
  <dc:creator>易石鸿</dc:creator>
  <cp:lastModifiedBy>Administrator</cp:lastModifiedBy>
  <dcterms:modified xsi:type="dcterms:W3CDTF">2026-09-02T08:15:17Z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BAF3817E5191433AA30369B2DF222130_11</vt:lpwstr>
  </property>
  <property fmtid="{D5CDD505-2E9C-101B-9397-08002B2CF9AE}" pid="4" name="KSOTemplateDocerSaveRecord">
    <vt:lpwstr>eyJoZGlkIjoiM2ZhYjQwOGEwZTkxYTYxNWQ5MmE3NWYxMzBiOWUxMDEiLCJ1c2VySWQiOiI5MDk1MDU1OTcifQ==</vt:lpwstr>
  </property>
</Properties>
</file>